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356C34" w:rsidRPr="00464440" w14:paraId="3A441DC4" w14:textId="77777777" w:rsidTr="00B3160B">
        <w:trPr>
          <w:trHeight w:val="2252"/>
        </w:trPr>
        <w:tc>
          <w:tcPr>
            <w:tcW w:w="5103" w:type="dxa"/>
          </w:tcPr>
          <w:p w14:paraId="7DE8FD57" w14:textId="512C920E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BA5F674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  <w:r w:rsidR="007E6E55">
              <w:rPr>
                <w:rFonts w:asciiTheme="minorHAnsi" w:hAnsiTheme="minorHAnsi" w:cstheme="minorHAnsi"/>
              </w:rPr>
              <w:t>(Absent)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756583EC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68DDEB27" w14:textId="21D86985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  <w:r w:rsidR="007E6E55">
              <w:rPr>
                <w:rFonts w:asciiTheme="minorHAnsi" w:hAnsiTheme="minorHAnsi" w:cstheme="minorHAnsi"/>
              </w:rPr>
              <w:t>(Absent)</w:t>
            </w:r>
          </w:p>
          <w:p w14:paraId="1CB3EC23" w14:textId="1F69330E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–Women’s League Director</w:t>
            </w:r>
            <w:r w:rsidR="00B3160B">
              <w:rPr>
                <w:rFonts w:asciiTheme="minorHAnsi" w:hAnsiTheme="minorHAnsi" w:cstheme="minorHAnsi"/>
              </w:rPr>
              <w:t xml:space="preserve"> </w:t>
            </w:r>
          </w:p>
          <w:p w14:paraId="58A00208" w14:textId="44090114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70" w:type="dxa"/>
          </w:tcPr>
          <w:p w14:paraId="20A0381C" w14:textId="270BE6E7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E06C487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  <w:r w:rsidR="00C24676">
              <w:rPr>
                <w:rFonts w:asciiTheme="minorHAnsi" w:hAnsiTheme="minorHAnsi" w:cstheme="minorHAnsi"/>
              </w:rPr>
              <w:t>(Absent)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03C71F38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</w:t>
            </w:r>
            <w:proofErr w:type="spellStart"/>
            <w:r>
              <w:rPr>
                <w:rFonts w:asciiTheme="minorHAnsi" w:hAnsiTheme="minorHAnsi" w:cstheme="minorHAnsi"/>
              </w:rPr>
              <w:t>Vikner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  <w:r w:rsidR="00CA0C83">
              <w:rPr>
                <w:rFonts w:asciiTheme="minorHAnsi" w:hAnsiTheme="minorHAnsi" w:cstheme="minorHAnsi"/>
              </w:rPr>
              <w:t xml:space="preserve"> </w:t>
            </w:r>
            <w:r w:rsidR="00175832">
              <w:rPr>
                <w:rFonts w:asciiTheme="minorHAnsi" w:hAnsiTheme="minorHAnsi" w:cstheme="minorHAnsi"/>
              </w:rPr>
              <w:t>(Absent)</w:t>
            </w:r>
          </w:p>
          <w:p w14:paraId="4C83EC31" w14:textId="77777777" w:rsidR="007E6E55" w:rsidRDefault="008E0FFD" w:rsidP="007E6E5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  <w:r w:rsidR="007E6E55">
              <w:rPr>
                <w:rFonts w:asciiTheme="minorHAnsi" w:hAnsiTheme="minorHAnsi" w:cstheme="minorHAnsi"/>
              </w:rPr>
              <w:t xml:space="preserve"> </w:t>
            </w:r>
            <w:r w:rsidR="007E6E55">
              <w:rPr>
                <w:rFonts w:asciiTheme="minorHAnsi" w:hAnsiTheme="minorHAnsi" w:cstheme="minorHAnsi"/>
              </w:rPr>
              <w:t>(Absent)</w:t>
            </w:r>
          </w:p>
          <w:p w14:paraId="20287818" w14:textId="77777777" w:rsidR="00B872D7" w:rsidRDefault="00B872D7" w:rsidP="00E27E53">
            <w:pPr>
              <w:contextualSpacing/>
              <w:rPr>
                <w:rFonts w:asciiTheme="minorHAnsi" w:hAnsiTheme="minorHAnsi" w:cstheme="minorHAnsi"/>
              </w:rPr>
            </w:pPr>
          </w:p>
          <w:p w14:paraId="0D7AC77F" w14:textId="2A2A209A" w:rsidR="00032521" w:rsidRPr="00464440" w:rsidRDefault="00032521" w:rsidP="00E27E5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AAE3C2A" w14:textId="77777777" w:rsidR="00175832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="00B3160B">
        <w:rPr>
          <w:rFonts w:asciiTheme="minorHAnsi" w:hAnsiTheme="minorHAnsi" w:cstheme="minorHAnsi"/>
          <w:lang w:val="en-US"/>
        </w:rPr>
        <w:t xml:space="preserve">Lawrence </w:t>
      </w:r>
    </w:p>
    <w:p w14:paraId="5C5A7E89" w14:textId="7B80960B" w:rsidR="00950BE0" w:rsidRPr="00464440" w:rsidRDefault="007E6E55" w:rsidP="007E6E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715DD560" w:rsidR="00950BE0" w:rsidRPr="00D44B21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lang w:val="en-US"/>
        </w:rPr>
        <w:t xml:space="preserve">Approved minutes from </w:t>
      </w:r>
      <w:r w:rsidR="007E6E55">
        <w:rPr>
          <w:rFonts w:asciiTheme="minorHAnsi" w:hAnsiTheme="minorHAnsi" w:cstheme="minorHAnsi"/>
          <w:lang w:val="en-US"/>
        </w:rPr>
        <w:t>Aug 9</w:t>
      </w:r>
      <w:r w:rsidRPr="00D44B21">
        <w:rPr>
          <w:rFonts w:asciiTheme="minorHAnsi" w:hAnsiTheme="minorHAnsi" w:cstheme="minorHAnsi"/>
          <w:lang w:val="en-US"/>
        </w:rPr>
        <w:t>, 202</w:t>
      </w:r>
      <w:r w:rsidR="00CA0C83" w:rsidRPr="00D44B21">
        <w:rPr>
          <w:rFonts w:asciiTheme="minorHAnsi" w:hAnsiTheme="minorHAnsi" w:cstheme="minorHAnsi"/>
          <w:lang w:val="en-US"/>
        </w:rPr>
        <w:t>3</w:t>
      </w:r>
      <w:r w:rsidR="00B3160B" w:rsidRPr="00D44B21">
        <w:rPr>
          <w:rFonts w:asciiTheme="minorHAnsi" w:hAnsiTheme="minorHAnsi" w:cstheme="minorHAnsi"/>
          <w:lang w:val="en-US"/>
        </w:rPr>
        <w:t>.</w:t>
      </w:r>
    </w:p>
    <w:p w14:paraId="11474A31" w14:textId="77777777" w:rsidR="00950BE0" w:rsidRPr="00D44B21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58C55A6B" w14:textId="5105AF57" w:rsidR="00D44B21" w:rsidRPr="00D44B21" w:rsidRDefault="00950BE0" w:rsidP="00D44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D44B21">
        <w:rPr>
          <w:rFonts w:asciiTheme="minorHAnsi" w:hAnsiTheme="minorHAnsi" w:cstheme="minorHAnsi"/>
          <w:lang w:val="en-US"/>
        </w:rPr>
        <w:t xml:space="preserve">– </w:t>
      </w:r>
      <w:r w:rsidR="00892A3E" w:rsidRPr="00D44B21">
        <w:rPr>
          <w:rFonts w:asciiTheme="minorHAnsi" w:hAnsiTheme="minorHAnsi" w:cstheme="minorHAnsi"/>
          <w:lang w:val="en-US"/>
        </w:rPr>
        <w:t xml:space="preserve">Lawrence </w:t>
      </w:r>
    </w:p>
    <w:p w14:paraId="759C40E1" w14:textId="3451D928" w:rsidR="00175832" w:rsidRPr="00175832" w:rsidRDefault="00175832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Civic Outreach – reminder to </w:t>
      </w:r>
      <w:r w:rsidR="00AE38BD">
        <w:rPr>
          <w:rFonts w:asciiTheme="minorHAnsi" w:hAnsiTheme="minorHAnsi" w:cstheme="minorHAnsi"/>
          <w:bCs/>
        </w:rPr>
        <w:t>declare</w:t>
      </w:r>
      <w:r>
        <w:rPr>
          <w:rFonts w:asciiTheme="minorHAnsi" w:hAnsiTheme="minorHAnsi" w:cstheme="minorHAnsi"/>
          <w:bCs/>
        </w:rPr>
        <w:t xml:space="preserve"> </w:t>
      </w:r>
      <w:r w:rsidR="00AE38BD">
        <w:rPr>
          <w:rFonts w:asciiTheme="minorHAnsi" w:hAnsiTheme="minorHAnsi" w:cstheme="minorHAnsi"/>
          <w:bCs/>
        </w:rPr>
        <w:t>any</w:t>
      </w:r>
      <w:r>
        <w:rPr>
          <w:rFonts w:asciiTheme="minorHAnsi" w:hAnsiTheme="minorHAnsi" w:cstheme="minorHAnsi"/>
          <w:bCs/>
        </w:rPr>
        <w:t xml:space="preserve"> </w:t>
      </w:r>
      <w:r w:rsidR="00AE38BD">
        <w:rPr>
          <w:rFonts w:asciiTheme="minorHAnsi" w:hAnsiTheme="minorHAnsi" w:cstheme="minorHAnsi"/>
          <w:bCs/>
        </w:rPr>
        <w:t xml:space="preserve">stakeholder </w:t>
      </w:r>
      <w:r>
        <w:rPr>
          <w:rFonts w:asciiTheme="minorHAnsi" w:hAnsiTheme="minorHAnsi" w:cstheme="minorHAnsi"/>
          <w:bCs/>
        </w:rPr>
        <w:t>interactions</w:t>
      </w:r>
      <w:r w:rsidR="00AE38BD">
        <w:rPr>
          <w:rFonts w:asciiTheme="minorHAnsi" w:hAnsiTheme="minorHAnsi" w:cstheme="minorHAnsi"/>
          <w:bCs/>
        </w:rPr>
        <w:t>. Lawrence – none in past month. Will update civic contact list for discussion and send out</w:t>
      </w:r>
      <w:r w:rsidR="00EF15EF">
        <w:rPr>
          <w:rFonts w:asciiTheme="minorHAnsi" w:hAnsiTheme="minorHAnsi" w:cstheme="minorHAnsi"/>
          <w:bCs/>
        </w:rPr>
        <w:t>.</w:t>
      </w:r>
      <w:r w:rsidR="00AE38BD">
        <w:rPr>
          <w:rFonts w:asciiTheme="minorHAnsi" w:hAnsiTheme="minorHAnsi" w:cstheme="minorHAnsi"/>
          <w:bCs/>
        </w:rPr>
        <w:t xml:space="preserve"> </w:t>
      </w:r>
    </w:p>
    <w:p w14:paraId="1A2C3F07" w14:textId="77777777" w:rsidR="00AE38BD" w:rsidRPr="00AE38BD" w:rsidRDefault="00773294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Long Term Capital Asset Plan: </w:t>
      </w:r>
      <w:r w:rsidR="00AE38BD">
        <w:rPr>
          <w:rFonts w:asciiTheme="minorHAnsi" w:hAnsiTheme="minorHAnsi" w:cstheme="minorHAnsi"/>
          <w:bCs/>
        </w:rPr>
        <w:t>In progress - carried forward.</w:t>
      </w:r>
    </w:p>
    <w:p w14:paraId="4ED9CD78" w14:textId="054209BA" w:rsidR="00892A3E" w:rsidRPr="00A72373" w:rsidRDefault="00AE38BD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AGM – 2 months away. </w:t>
      </w:r>
      <w:r w:rsidR="00032453">
        <w:rPr>
          <w:rFonts w:asciiTheme="minorHAnsi" w:hAnsiTheme="minorHAnsi" w:cstheme="minorHAnsi"/>
          <w:bCs/>
        </w:rPr>
        <w:t xml:space="preserve">Those with terms expiring - </w:t>
      </w:r>
      <w:r>
        <w:rPr>
          <w:rFonts w:asciiTheme="minorHAnsi" w:hAnsiTheme="minorHAnsi" w:cstheme="minorHAnsi"/>
          <w:bCs/>
        </w:rPr>
        <w:t xml:space="preserve">Please re-confirm if </w:t>
      </w:r>
      <w:r w:rsidR="00032453">
        <w:rPr>
          <w:rFonts w:asciiTheme="minorHAnsi" w:hAnsiTheme="minorHAnsi" w:cstheme="minorHAnsi"/>
          <w:bCs/>
        </w:rPr>
        <w:t xml:space="preserve">your </w:t>
      </w:r>
      <w:r>
        <w:rPr>
          <w:rFonts w:asciiTheme="minorHAnsi" w:hAnsiTheme="minorHAnsi" w:cstheme="minorHAnsi"/>
          <w:bCs/>
        </w:rPr>
        <w:t>intention is to run again</w:t>
      </w:r>
      <w:r w:rsidR="00032453">
        <w:rPr>
          <w:rFonts w:asciiTheme="minorHAnsi" w:hAnsiTheme="minorHAnsi" w:cstheme="minorHAnsi"/>
          <w:bCs/>
        </w:rPr>
        <w:t xml:space="preserve"> (Lawrence, Sat, Craig, Gary, Jacquie, Greg). </w:t>
      </w:r>
      <w:r>
        <w:rPr>
          <w:rFonts w:asciiTheme="minorHAnsi" w:hAnsiTheme="minorHAnsi" w:cstheme="minorHAnsi"/>
          <w:bCs/>
        </w:rPr>
        <w:t xml:space="preserve">   </w:t>
      </w:r>
      <w:r w:rsidR="00773294">
        <w:rPr>
          <w:rFonts w:asciiTheme="minorHAnsi" w:hAnsiTheme="minorHAnsi" w:cstheme="minorHAnsi"/>
          <w:bCs/>
        </w:rPr>
        <w:t xml:space="preserve"> </w:t>
      </w:r>
      <w:r w:rsidR="00D04BC2">
        <w:rPr>
          <w:rFonts w:asciiTheme="minorHAnsi" w:hAnsiTheme="minorHAnsi" w:cstheme="minorHAnsi"/>
          <w:bCs/>
        </w:rPr>
        <w:t xml:space="preserve">  </w:t>
      </w:r>
      <w:r w:rsidR="00175832">
        <w:rPr>
          <w:rFonts w:asciiTheme="minorHAnsi" w:hAnsiTheme="minorHAnsi" w:cstheme="minorHAnsi"/>
          <w:bCs/>
        </w:rPr>
        <w:t xml:space="preserve">    </w:t>
      </w:r>
    </w:p>
    <w:p w14:paraId="518ACC07" w14:textId="77777777" w:rsidR="00D44B21" w:rsidRPr="00D44B21" w:rsidRDefault="00D44B21" w:rsidP="00D44B2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456E0D" w14:textId="77777777" w:rsidR="009441AB" w:rsidRDefault="004D187D" w:rsidP="004D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Financials </w:t>
      </w:r>
      <w:r w:rsidRPr="00D44B21">
        <w:rPr>
          <w:rFonts w:asciiTheme="minorHAnsi" w:hAnsiTheme="minorHAnsi" w:cstheme="minorHAnsi"/>
          <w:lang w:val="en-US"/>
        </w:rPr>
        <w:t>–</w:t>
      </w:r>
      <w:r w:rsidR="00A72373">
        <w:rPr>
          <w:rFonts w:asciiTheme="minorHAnsi" w:hAnsiTheme="minorHAnsi" w:cstheme="minorHAnsi"/>
          <w:lang w:val="en-US"/>
        </w:rPr>
        <w:t xml:space="preserve"> </w:t>
      </w:r>
      <w:r w:rsidRPr="00D44B21">
        <w:rPr>
          <w:rFonts w:asciiTheme="minorHAnsi" w:hAnsiTheme="minorHAnsi" w:cstheme="minorHAnsi"/>
          <w:lang w:val="en-US"/>
        </w:rPr>
        <w:t>Craig</w:t>
      </w:r>
    </w:p>
    <w:p w14:paraId="0635D884" w14:textId="34BD21ED" w:rsidR="00663FDC" w:rsidRDefault="00663FDC" w:rsidP="00663FD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Revised 2023-24 Budget – </w:t>
      </w:r>
      <w:r w:rsidRPr="00663FDC">
        <w:rPr>
          <w:rFonts w:asciiTheme="minorHAnsi" w:hAnsiTheme="minorHAnsi" w:cstheme="minorHAnsi"/>
          <w:bCs/>
          <w:i/>
          <w:iCs/>
        </w:rPr>
        <w:t xml:space="preserve">Motion: Apply actual </w:t>
      </w:r>
      <w:r>
        <w:rPr>
          <w:rFonts w:asciiTheme="minorHAnsi" w:hAnsiTheme="minorHAnsi" w:cstheme="minorHAnsi"/>
          <w:bCs/>
          <w:i/>
          <w:iCs/>
        </w:rPr>
        <w:t xml:space="preserve">approved </w:t>
      </w:r>
      <w:r w:rsidRPr="00663FDC">
        <w:rPr>
          <w:rFonts w:asciiTheme="minorHAnsi" w:hAnsiTheme="minorHAnsi" w:cstheme="minorHAnsi"/>
          <w:bCs/>
          <w:i/>
          <w:iCs/>
        </w:rPr>
        <w:t>dues rates to previous approved budget</w:t>
      </w:r>
      <w:r>
        <w:rPr>
          <w:rFonts w:asciiTheme="minorHAnsi" w:hAnsiTheme="minorHAnsi" w:cstheme="minorHAnsi"/>
          <w:bCs/>
          <w:i/>
          <w:iCs/>
        </w:rPr>
        <w:t>.</w:t>
      </w:r>
      <w:r w:rsidRPr="00663FDC">
        <w:rPr>
          <w:rFonts w:asciiTheme="minorHAnsi" w:hAnsiTheme="minorHAnsi" w:cstheme="minorHAnsi"/>
          <w:bCs/>
          <w:i/>
          <w:iCs/>
        </w:rPr>
        <w:t xml:space="preserve"> – motion for revised budget approved.</w:t>
      </w:r>
    </w:p>
    <w:p w14:paraId="6935DE69" w14:textId="77777777" w:rsidR="00561A30" w:rsidRPr="00DA730B" w:rsidRDefault="00561A30" w:rsidP="00561A3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DA730B">
        <w:rPr>
          <w:rFonts w:asciiTheme="minorHAnsi" w:hAnsiTheme="minorHAnsi" w:cstheme="minorHAnsi"/>
          <w:bCs/>
        </w:rPr>
        <w:t>August 2023 Results: Surplus $139.9k vs $130.3k Budget, $9.6k above budget</w:t>
      </w:r>
      <w:r>
        <w:rPr>
          <w:rFonts w:asciiTheme="minorHAnsi" w:hAnsiTheme="minorHAnsi" w:cstheme="minorHAnsi"/>
          <w:bCs/>
        </w:rPr>
        <w:t>:</w:t>
      </w:r>
    </w:p>
    <w:p w14:paraId="52A24DAA" w14:textId="2FA73034" w:rsidR="00561A30" w:rsidRPr="00045027" w:rsidRDefault="00561A30" w:rsidP="00561A3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color w:val="000000" w:themeColor="text1"/>
        </w:rPr>
      </w:pPr>
      <w:r w:rsidRPr="00045027">
        <w:rPr>
          <w:rFonts w:asciiTheme="minorHAnsi" w:hAnsiTheme="minorHAnsi" w:cstheme="minorHAnsi"/>
          <w:bCs/>
          <w:color w:val="000000" w:themeColor="text1"/>
        </w:rPr>
        <w:t>Revenues $600k vs. 491k Budget, $108.7k above budget: Coaching Court Rental +38k; Tennis Court Fees +20k; B</w:t>
      </w:r>
      <w:r w:rsidR="00286A55">
        <w:rPr>
          <w:rFonts w:asciiTheme="minorHAnsi" w:hAnsiTheme="minorHAnsi" w:cstheme="minorHAnsi"/>
          <w:bCs/>
          <w:color w:val="000000" w:themeColor="text1"/>
        </w:rPr>
        <w:t>urnaby</w:t>
      </w:r>
      <w:r w:rsidRPr="00045027">
        <w:rPr>
          <w:rFonts w:asciiTheme="minorHAnsi" w:hAnsiTheme="minorHAnsi" w:cstheme="minorHAnsi"/>
          <w:bCs/>
          <w:color w:val="000000" w:themeColor="text1"/>
        </w:rPr>
        <w:t xml:space="preserve"> Open +18k</w:t>
      </w:r>
      <w:r w:rsidR="00286A55">
        <w:rPr>
          <w:rFonts w:asciiTheme="minorHAnsi" w:hAnsiTheme="minorHAnsi" w:cstheme="minorHAnsi"/>
          <w:bCs/>
          <w:color w:val="000000" w:themeColor="text1"/>
        </w:rPr>
        <w:t xml:space="preserve"> (net results were $23K)</w:t>
      </w:r>
      <w:r w:rsidRPr="00045027">
        <w:rPr>
          <w:rFonts w:asciiTheme="minorHAnsi" w:hAnsiTheme="minorHAnsi" w:cstheme="minorHAnsi"/>
          <w:bCs/>
          <w:color w:val="000000" w:themeColor="text1"/>
        </w:rPr>
        <w:t>; Interest +8k.</w:t>
      </w:r>
    </w:p>
    <w:p w14:paraId="12282BE8" w14:textId="378A65B3" w:rsidR="00561A30" w:rsidRPr="00561A30" w:rsidRDefault="00561A30" w:rsidP="00561A3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i/>
          <w:iCs/>
        </w:rPr>
      </w:pPr>
      <w:r w:rsidRPr="00561A30">
        <w:rPr>
          <w:rFonts w:asciiTheme="minorHAnsi" w:hAnsiTheme="minorHAnsi" w:cstheme="minorHAnsi"/>
          <w:bCs/>
          <w:color w:val="000000" w:themeColor="text1"/>
        </w:rPr>
        <w:t>Expenses $460k vs. $361k we are $99k above budget: Amortization +55k; Fortis +15k; Repairs Clubhouse +15k; Club Supplies +6k; Office Supplies +5k.</w:t>
      </w:r>
    </w:p>
    <w:p w14:paraId="6D859739" w14:textId="77777777" w:rsidR="00534BEC" w:rsidRPr="00534BEC" w:rsidRDefault="00286A55" w:rsidP="00286A5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Will have accountants do audit now.</w:t>
      </w:r>
    </w:p>
    <w:p w14:paraId="484BEBA2" w14:textId="77777777" w:rsidR="00534BEC" w:rsidRPr="00534BEC" w:rsidRDefault="00534BEC" w:rsidP="00534BEC">
      <w:pPr>
        <w:rPr>
          <w:rFonts w:asciiTheme="minorHAnsi" w:hAnsiTheme="minorHAnsi" w:cstheme="minorHAnsi"/>
          <w:bCs/>
          <w:i/>
          <w:iCs/>
        </w:rPr>
      </w:pPr>
    </w:p>
    <w:p w14:paraId="7117504C" w14:textId="392A1260" w:rsidR="00397104" w:rsidRPr="00534BEC" w:rsidRDefault="00534BEC" w:rsidP="00534B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i/>
          <w:iCs/>
        </w:rPr>
      </w:pPr>
      <w:r w:rsidRPr="00D900FA">
        <w:rPr>
          <w:rFonts w:asciiTheme="minorHAnsi" w:hAnsiTheme="minorHAnsi" w:cstheme="minorHAnsi"/>
          <w:b/>
        </w:rPr>
        <w:t>Custom System</w:t>
      </w:r>
      <w:r>
        <w:rPr>
          <w:rFonts w:asciiTheme="minorHAnsi" w:hAnsiTheme="minorHAnsi" w:cstheme="minorHAnsi"/>
          <w:bCs/>
        </w:rPr>
        <w:t xml:space="preserve"> – Greg </w:t>
      </w:r>
    </w:p>
    <w:p w14:paraId="799F9269" w14:textId="77777777" w:rsidR="00565441" w:rsidRPr="00565441" w:rsidRDefault="00565441" w:rsidP="00534BE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Phase-I – done and paid</w:t>
      </w:r>
    </w:p>
    <w:p w14:paraId="09C67F06" w14:textId="7B6F159B" w:rsidR="00565441" w:rsidRPr="00565441" w:rsidRDefault="00565441" w:rsidP="00534BE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Phase-II – design is completed and development in progress. Back-end 40% done, Front-end 90% done. </w:t>
      </w:r>
    </w:p>
    <w:p w14:paraId="28452386" w14:textId="120BE295" w:rsidR="00565441" w:rsidRPr="00565441" w:rsidRDefault="00565441" w:rsidP="00534BE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Testing booking rules week of Sept 25</w:t>
      </w:r>
      <w:r w:rsidRPr="00565441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>. Stand</w:t>
      </w:r>
      <w:r w:rsidR="003A7179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alone version </w:t>
      </w:r>
      <w:r w:rsidR="003A7179">
        <w:rPr>
          <w:rFonts w:asciiTheme="minorHAnsi" w:hAnsiTheme="minorHAnsi" w:cstheme="minorHAnsi"/>
          <w:bCs/>
        </w:rPr>
        <w:t xml:space="preserve">is </w:t>
      </w:r>
      <w:r>
        <w:rPr>
          <w:rFonts w:asciiTheme="minorHAnsi" w:hAnsiTheme="minorHAnsi" w:cstheme="minorHAnsi"/>
          <w:bCs/>
        </w:rPr>
        <w:t>still to be tested.</w:t>
      </w:r>
    </w:p>
    <w:p w14:paraId="3142BD8D" w14:textId="42587420" w:rsidR="0098247F" w:rsidRPr="005932B6" w:rsidRDefault="00565441" w:rsidP="00B316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Schedule is 3-4 weeks behind; Quality very good.    </w:t>
      </w:r>
    </w:p>
    <w:p w14:paraId="0A39EA76" w14:textId="77777777" w:rsidR="0098247F" w:rsidRDefault="0098247F" w:rsidP="00B3160B">
      <w:pPr>
        <w:rPr>
          <w:rFonts w:asciiTheme="minorHAnsi" w:hAnsiTheme="minorHAnsi" w:cstheme="minorHAnsi"/>
          <w:bCs/>
        </w:rPr>
      </w:pPr>
    </w:p>
    <w:p w14:paraId="5B24B525" w14:textId="77777777" w:rsidR="00D54E11" w:rsidRDefault="00D54E11" w:rsidP="00B3160B">
      <w:pPr>
        <w:rPr>
          <w:rFonts w:asciiTheme="minorHAnsi" w:hAnsiTheme="minorHAnsi" w:cstheme="minorHAnsi"/>
          <w:bCs/>
        </w:rPr>
      </w:pPr>
    </w:p>
    <w:p w14:paraId="6070E73D" w14:textId="77777777" w:rsidR="00D54E11" w:rsidRDefault="00D54E11" w:rsidP="00B3160B">
      <w:pPr>
        <w:rPr>
          <w:rFonts w:asciiTheme="minorHAnsi" w:hAnsiTheme="minorHAnsi" w:cstheme="minorHAnsi"/>
          <w:bCs/>
        </w:rPr>
      </w:pPr>
    </w:p>
    <w:p w14:paraId="26C27F10" w14:textId="77777777" w:rsidR="00D54E11" w:rsidRDefault="00D54E11" w:rsidP="00B3160B">
      <w:pPr>
        <w:rPr>
          <w:rFonts w:asciiTheme="minorHAnsi" w:hAnsiTheme="minorHAnsi" w:cstheme="minorHAnsi"/>
          <w:bCs/>
        </w:rPr>
      </w:pPr>
    </w:p>
    <w:p w14:paraId="79577FC9" w14:textId="77777777" w:rsidR="00D54E11" w:rsidRPr="00D900FA" w:rsidRDefault="00D54E11" w:rsidP="00B3160B">
      <w:pPr>
        <w:rPr>
          <w:rFonts w:asciiTheme="minorHAnsi" w:hAnsiTheme="minorHAnsi" w:cstheme="minorHAnsi"/>
          <w:bCs/>
        </w:rPr>
      </w:pPr>
    </w:p>
    <w:p w14:paraId="455D6EBD" w14:textId="648572D9" w:rsidR="001268C3" w:rsidRPr="004D23A7" w:rsidRDefault="007D2269" w:rsidP="00126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D23A7">
        <w:rPr>
          <w:rFonts w:asciiTheme="minorHAnsi" w:hAnsiTheme="minorHAnsi" w:cstheme="minorHAnsi"/>
          <w:b/>
          <w:lang w:val="en-US"/>
        </w:rPr>
        <w:lastRenderedPageBreak/>
        <w:t xml:space="preserve">Rules Committee </w:t>
      </w:r>
      <w:r w:rsidR="001268C3" w:rsidRPr="004D23A7">
        <w:rPr>
          <w:rFonts w:asciiTheme="minorHAnsi" w:hAnsiTheme="minorHAnsi" w:cstheme="minorHAnsi"/>
          <w:lang w:val="en-US"/>
        </w:rPr>
        <w:t>– Greg</w:t>
      </w:r>
    </w:p>
    <w:p w14:paraId="5DFD96EE" w14:textId="77777777" w:rsidR="00E3442E" w:rsidRPr="005932B6" w:rsidRDefault="00E3442E" w:rsidP="003971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Family Membership Definition – </w:t>
      </w:r>
      <w:r w:rsidRPr="00E3442E">
        <w:rPr>
          <w:rFonts w:asciiTheme="minorHAnsi" w:hAnsiTheme="minorHAnsi" w:cstheme="minorHAnsi"/>
          <w:i/>
          <w:iCs/>
          <w:lang w:val="en-US"/>
        </w:rPr>
        <w:t>Motion: Accept definition as presented – passes.</w:t>
      </w:r>
    </w:p>
    <w:p w14:paraId="7B1D0337" w14:textId="004A7878" w:rsidR="005932B6" w:rsidRPr="005932B6" w:rsidRDefault="009E1AEB" w:rsidP="005932B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/>
        <w:ind w:left="1843" w:hanging="425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An immediate family group of up to 4 – either 1 adult and up to 3 children or 2 adults and up to 2 children. Children are defined as under 18 years old and are designated as juniors.  </w:t>
      </w:r>
    </w:p>
    <w:p w14:paraId="62089F1D" w14:textId="3297D305" w:rsidR="00CA18F4" w:rsidRDefault="00CA18F4" w:rsidP="003971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Strategic Initiatives Committee - will send ideas to board around Sept 20</w:t>
      </w:r>
      <w:r w:rsidRPr="00CA18F4">
        <w:rPr>
          <w:rFonts w:asciiTheme="minorHAnsi" w:hAnsiTheme="minorHAnsi" w:cstheme="minorHAnsi"/>
          <w:vertAlign w:val="superscript"/>
          <w:lang w:val="en-US"/>
        </w:rPr>
        <w:t>t</w:t>
      </w:r>
      <w:r>
        <w:rPr>
          <w:rFonts w:asciiTheme="minorHAnsi" w:hAnsiTheme="minorHAnsi" w:cstheme="minorHAnsi"/>
          <w:vertAlign w:val="superscript"/>
          <w:lang w:val="en-US"/>
        </w:rPr>
        <w:t>h</w:t>
      </w:r>
      <w:r>
        <w:rPr>
          <w:rFonts w:asciiTheme="minorHAnsi" w:hAnsiTheme="minorHAnsi" w:cstheme="minorHAnsi"/>
          <w:lang w:val="en-US"/>
        </w:rPr>
        <w:t xml:space="preserve"> for feedback and review at next board meeting. </w:t>
      </w:r>
    </w:p>
    <w:p w14:paraId="401163D6" w14:textId="77777777" w:rsidR="002713E9" w:rsidRDefault="00CA18F4" w:rsidP="003971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Policy Exception Requests: </w:t>
      </w:r>
      <w:r w:rsidR="002713E9" w:rsidRPr="002713E9">
        <w:rPr>
          <w:rFonts w:asciiTheme="minorHAnsi" w:hAnsiTheme="minorHAnsi" w:cstheme="minorHAnsi"/>
          <w:i/>
          <w:iCs/>
          <w:lang w:val="en-US"/>
        </w:rPr>
        <w:t>Motion – Approve updated policy with changes as presented. – motion passes.</w:t>
      </w:r>
    </w:p>
    <w:p w14:paraId="3197C029" w14:textId="77777777" w:rsidR="00131B91" w:rsidRPr="00131B91" w:rsidRDefault="004A229E" w:rsidP="002713E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843" w:hanging="425"/>
        <w:rPr>
          <w:rFonts w:asciiTheme="minorHAnsi" w:hAnsiTheme="minorHAnsi" w:cstheme="minorHAnsi"/>
        </w:rPr>
      </w:pPr>
      <w:r w:rsidRPr="004A229E">
        <w:rPr>
          <w:rFonts w:asciiTheme="minorHAnsi" w:hAnsiTheme="minorHAnsi" w:cstheme="minorHAnsi"/>
          <w:color w:val="333333"/>
        </w:rPr>
        <w:t xml:space="preserve">New policy: </w:t>
      </w:r>
      <w:r w:rsidRPr="004A229E">
        <w:rPr>
          <w:rFonts w:asciiTheme="minorHAnsi" w:hAnsiTheme="minorHAnsi" w:cstheme="minorHAnsi"/>
          <w:i/>
          <w:iCs/>
          <w:color w:val="333333"/>
        </w:rPr>
        <w:t>Each year, the Board of Directors may consider applications for a special exemption, which would allow former junior members who return to the Lower Mainland after pursuing their academic post-secondary studies, the opportunity to join as a member of the Burnaby Tennis Club.</w:t>
      </w:r>
    </w:p>
    <w:p w14:paraId="5A5EB200" w14:textId="117E8D8B" w:rsidR="00131B91" w:rsidRPr="00131B91" w:rsidRDefault="00131B91" w:rsidP="00131B9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131B91">
        <w:rPr>
          <w:rFonts w:asciiTheme="minorHAnsi" w:hAnsiTheme="minorHAnsi" w:cstheme="minorHAnsi"/>
          <w:color w:val="333333"/>
        </w:rPr>
        <w:t xml:space="preserve">Updated definition of </w:t>
      </w:r>
      <w:r w:rsidRPr="00131B91">
        <w:rPr>
          <w:rFonts w:asciiTheme="minorHAnsi" w:hAnsiTheme="minorHAnsi" w:cstheme="minorHAnsi"/>
          <w:color w:val="333333"/>
          <w:u w:val="single"/>
        </w:rPr>
        <w:t>BTC Registration Priority Order</w:t>
      </w:r>
      <w:r w:rsidRPr="00131B91">
        <w:rPr>
          <w:rFonts w:asciiTheme="minorHAnsi" w:hAnsiTheme="minorHAnsi" w:cstheme="minorHAnsi"/>
          <w:color w:val="333333"/>
        </w:rPr>
        <w:t xml:space="preserve"> – as approved by Board via e-mail </w:t>
      </w:r>
      <w:r w:rsidR="00292A7F">
        <w:rPr>
          <w:rFonts w:asciiTheme="minorHAnsi" w:hAnsiTheme="minorHAnsi" w:cstheme="minorHAnsi"/>
          <w:color w:val="333333"/>
        </w:rPr>
        <w:t xml:space="preserve">on </w:t>
      </w:r>
      <w:r w:rsidRPr="00131B91">
        <w:rPr>
          <w:rFonts w:asciiTheme="minorHAnsi" w:hAnsiTheme="minorHAnsi" w:cstheme="minorHAnsi"/>
          <w:color w:val="333333"/>
        </w:rPr>
        <w:t xml:space="preserve">Aug 25, 2023: </w:t>
      </w:r>
      <w:r w:rsidR="000146C1">
        <w:rPr>
          <w:rFonts w:asciiTheme="minorHAnsi" w:hAnsiTheme="minorHAnsi" w:cstheme="minorHAnsi"/>
          <w:color w:val="333333"/>
        </w:rPr>
        <w:t xml:space="preserve"> </w:t>
      </w:r>
    </w:p>
    <w:p w14:paraId="2373A17C" w14:textId="60AFE7B2" w:rsidR="0098247F" w:rsidRPr="00131B91" w:rsidRDefault="00131B91" w:rsidP="00131B9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843" w:hanging="425"/>
        <w:rPr>
          <w:rFonts w:asciiTheme="minorHAnsi" w:hAnsiTheme="minorHAnsi" w:cstheme="minorHAnsi"/>
          <w:i/>
          <w:iCs/>
          <w:sz w:val="18"/>
          <w:szCs w:val="18"/>
        </w:rPr>
      </w:pPr>
      <w:r w:rsidRPr="00131B91">
        <w:rPr>
          <w:rFonts w:asciiTheme="minorHAnsi" w:hAnsiTheme="minorHAnsi" w:cstheme="minorHAnsi"/>
          <w:i/>
          <w:iCs/>
          <w:color w:val="333333"/>
        </w:rPr>
        <w:t>Each year the Burnaby Tennis Club accepts registration for membership based on the following priority order:</w:t>
      </w:r>
      <w:r w:rsidR="00292A7F">
        <w:rPr>
          <w:rFonts w:asciiTheme="minorHAnsi" w:hAnsiTheme="minorHAnsi" w:cstheme="minorHAnsi"/>
          <w:i/>
          <w:iCs/>
          <w:color w:val="333333"/>
        </w:rPr>
        <w:t xml:space="preserve"> </w:t>
      </w:r>
      <w:r w:rsidRPr="00131B91">
        <w:rPr>
          <w:rFonts w:asciiTheme="minorHAnsi" w:hAnsiTheme="minorHAnsi" w:cstheme="minorHAnsi"/>
          <w:i/>
          <w:iCs/>
          <w:color w:val="333333"/>
        </w:rPr>
        <w:br/>
        <w:t>Returning Annual Members registered during the previous Winter Season</w:t>
      </w:r>
      <w:r w:rsidRPr="00131B91">
        <w:rPr>
          <w:rFonts w:asciiTheme="minorHAnsi" w:hAnsiTheme="minorHAnsi" w:cstheme="minorHAnsi"/>
          <w:i/>
          <w:iCs/>
          <w:color w:val="333333"/>
        </w:rPr>
        <w:br/>
        <w:t>Absent Annual Members due to injury / illness from previous Winter Season</w:t>
      </w:r>
      <w:r w:rsidRPr="00131B91">
        <w:rPr>
          <w:rFonts w:asciiTheme="minorHAnsi" w:hAnsiTheme="minorHAnsi" w:cstheme="minorHAnsi"/>
          <w:i/>
          <w:iCs/>
          <w:color w:val="333333"/>
        </w:rPr>
        <w:br/>
        <w:t>Waitlist players from the previous Winter Season based on the following criteria: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1 - </w:t>
      </w:r>
      <w:r w:rsidRPr="00131B91">
        <w:rPr>
          <w:rFonts w:asciiTheme="minorHAnsi" w:hAnsiTheme="minorHAnsi" w:cstheme="minorHAnsi"/>
          <w:i/>
          <w:iCs/>
          <w:color w:val="333333"/>
        </w:rPr>
        <w:t>80% from Burnaby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2 - </w:t>
      </w:r>
      <w:r w:rsidRPr="00131B91">
        <w:rPr>
          <w:rFonts w:asciiTheme="minorHAnsi" w:hAnsiTheme="minorHAnsi" w:cstheme="minorHAnsi"/>
          <w:i/>
          <w:iCs/>
          <w:color w:val="333333"/>
        </w:rPr>
        <w:t xml:space="preserve">Family Member </w:t>
      </w:r>
      <w:r w:rsidRPr="00131B91">
        <w:rPr>
          <w:rFonts w:asciiTheme="minorHAnsi" w:hAnsiTheme="minorHAnsi" w:cstheme="minorHAnsi"/>
          <w:b/>
          <w:bCs/>
          <w:i/>
          <w:iCs/>
          <w:color w:val="333333"/>
        </w:rPr>
        <w:t>*</w:t>
      </w:r>
      <w:r w:rsidRPr="00131B91">
        <w:rPr>
          <w:rFonts w:asciiTheme="minorHAnsi" w:hAnsiTheme="minorHAnsi" w:cstheme="minorHAnsi"/>
          <w:i/>
          <w:iCs/>
          <w:color w:val="333333"/>
        </w:rPr>
        <w:t xml:space="preserve"> (includes either a spouse or a junior child)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3 - </w:t>
      </w:r>
      <w:r w:rsidRPr="00131B91">
        <w:rPr>
          <w:rFonts w:asciiTheme="minorHAnsi" w:hAnsiTheme="minorHAnsi" w:cstheme="minorHAnsi"/>
          <w:i/>
          <w:iCs/>
          <w:color w:val="333333"/>
        </w:rPr>
        <w:t>Junior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4 - </w:t>
      </w:r>
      <w:r w:rsidRPr="00131B91">
        <w:rPr>
          <w:rFonts w:asciiTheme="minorHAnsi" w:hAnsiTheme="minorHAnsi" w:cstheme="minorHAnsi"/>
          <w:i/>
          <w:iCs/>
          <w:color w:val="333333"/>
        </w:rPr>
        <w:t>Women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5 - </w:t>
      </w:r>
      <w:r w:rsidRPr="00131B91">
        <w:rPr>
          <w:rFonts w:asciiTheme="minorHAnsi" w:hAnsiTheme="minorHAnsi" w:cstheme="minorHAnsi"/>
          <w:i/>
          <w:iCs/>
          <w:color w:val="333333"/>
        </w:rPr>
        <w:t>Whoever is next on the waitlist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6 - </w:t>
      </w:r>
      <w:r w:rsidRPr="00131B91">
        <w:rPr>
          <w:rFonts w:asciiTheme="minorHAnsi" w:hAnsiTheme="minorHAnsi" w:cstheme="minorHAnsi"/>
          <w:i/>
          <w:iCs/>
          <w:color w:val="333333"/>
        </w:rPr>
        <w:t>20% from outside of Burnaby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7 - </w:t>
      </w:r>
      <w:r w:rsidRPr="00131B91">
        <w:rPr>
          <w:rFonts w:asciiTheme="minorHAnsi" w:hAnsiTheme="minorHAnsi" w:cstheme="minorHAnsi"/>
          <w:i/>
          <w:iCs/>
          <w:color w:val="333333"/>
        </w:rPr>
        <w:t>Family Member * (includes either a spouse or a junior child)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8 - </w:t>
      </w:r>
      <w:r w:rsidRPr="00131B91">
        <w:rPr>
          <w:rFonts w:asciiTheme="minorHAnsi" w:hAnsiTheme="minorHAnsi" w:cstheme="minorHAnsi"/>
          <w:i/>
          <w:iCs/>
          <w:color w:val="333333"/>
        </w:rPr>
        <w:t>Junior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9 - </w:t>
      </w:r>
      <w:r w:rsidRPr="00131B91">
        <w:rPr>
          <w:rFonts w:asciiTheme="minorHAnsi" w:hAnsiTheme="minorHAnsi" w:cstheme="minorHAnsi"/>
          <w:i/>
          <w:iCs/>
          <w:color w:val="333333"/>
        </w:rPr>
        <w:t>Women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>
        <w:rPr>
          <w:rFonts w:asciiTheme="minorHAnsi" w:hAnsiTheme="minorHAnsi" w:cstheme="minorHAnsi"/>
          <w:i/>
          <w:iCs/>
          <w:color w:val="333333"/>
        </w:rPr>
        <w:t xml:space="preserve">10 - </w:t>
      </w:r>
      <w:r w:rsidRPr="00131B91">
        <w:rPr>
          <w:rFonts w:asciiTheme="minorHAnsi" w:hAnsiTheme="minorHAnsi" w:cstheme="minorHAnsi"/>
          <w:i/>
          <w:iCs/>
          <w:color w:val="333333"/>
        </w:rPr>
        <w:t>Whoever is next on the waitlist</w:t>
      </w:r>
      <w:r w:rsidRPr="00131B91">
        <w:rPr>
          <w:rFonts w:asciiTheme="minorHAnsi" w:hAnsiTheme="minorHAnsi" w:cstheme="minorHAnsi"/>
          <w:i/>
          <w:iCs/>
          <w:color w:val="333333"/>
        </w:rPr>
        <w:br/>
      </w:r>
      <w:r w:rsidRPr="00131B91">
        <w:rPr>
          <w:rFonts w:asciiTheme="minorHAnsi" w:hAnsiTheme="minorHAnsi" w:cstheme="minorHAnsi"/>
          <w:b/>
          <w:bCs/>
          <w:i/>
          <w:iCs/>
          <w:color w:val="333333"/>
          <w:sz w:val="18"/>
          <w:szCs w:val="18"/>
        </w:rPr>
        <w:t>* Note</w:t>
      </w:r>
      <w:r w:rsidRPr="00131B91">
        <w:rPr>
          <w:rFonts w:asciiTheme="minorHAnsi" w:hAnsiTheme="minorHAnsi" w:cstheme="minorHAnsi"/>
          <w:i/>
          <w:iCs/>
          <w:color w:val="333333"/>
          <w:sz w:val="18"/>
          <w:szCs w:val="18"/>
        </w:rPr>
        <w:t xml:space="preserve"> - cannot guarantee membership offer to all family members at the same time.</w:t>
      </w:r>
    </w:p>
    <w:p w14:paraId="1F179324" w14:textId="77777777" w:rsidR="00F108EE" w:rsidRPr="00131B91" w:rsidRDefault="00F108EE" w:rsidP="00C75F1B">
      <w:pPr>
        <w:rPr>
          <w:rFonts w:asciiTheme="minorHAnsi" w:hAnsiTheme="minorHAnsi" w:cstheme="minorHAnsi"/>
        </w:rPr>
      </w:pPr>
    </w:p>
    <w:p w14:paraId="1DC8EAFC" w14:textId="1DBBB97A" w:rsidR="008C57B1" w:rsidRPr="00662108" w:rsidRDefault="00782F06" w:rsidP="008C57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Coaching Committee Update</w:t>
      </w:r>
      <w:r w:rsidR="008C57B1"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Fran</w:t>
      </w:r>
      <w:r w:rsidR="002713E9">
        <w:rPr>
          <w:rFonts w:asciiTheme="minorHAnsi" w:hAnsiTheme="minorHAnsi" w:cstheme="minorHAnsi"/>
          <w:lang w:val="en-US"/>
        </w:rPr>
        <w:t>k</w:t>
      </w:r>
    </w:p>
    <w:p w14:paraId="2C266661" w14:textId="65FB950B" w:rsidR="00032453" w:rsidRPr="00F108EE" w:rsidRDefault="00F108EE" w:rsidP="00F108E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F108EE">
        <w:rPr>
          <w:rFonts w:asciiTheme="minorHAnsi" w:hAnsiTheme="minorHAnsi" w:cstheme="minorHAnsi"/>
          <w:color w:val="333333"/>
        </w:rPr>
        <w:t>With</w:t>
      </w:r>
      <w:r w:rsidRPr="00F108EE">
        <w:rPr>
          <w:rFonts w:asciiTheme="minorHAnsi" w:hAnsiTheme="minorHAnsi" w:cstheme="minorHAnsi"/>
          <w:color w:val="333333"/>
        </w:rPr>
        <w:t xml:space="preserve"> Uros </w:t>
      </w:r>
      <w:r w:rsidR="00C75F1B">
        <w:rPr>
          <w:rFonts w:asciiTheme="minorHAnsi" w:hAnsiTheme="minorHAnsi" w:cstheme="minorHAnsi"/>
          <w:color w:val="333333"/>
        </w:rPr>
        <w:t>leaving</w:t>
      </w:r>
      <w:r w:rsidRPr="00F108EE">
        <w:rPr>
          <w:rFonts w:asciiTheme="minorHAnsi" w:hAnsiTheme="minorHAnsi" w:cstheme="minorHAnsi"/>
          <w:color w:val="333333"/>
        </w:rPr>
        <w:t xml:space="preserve"> </w:t>
      </w:r>
      <w:r w:rsidRPr="00F108EE">
        <w:rPr>
          <w:rFonts w:asciiTheme="minorHAnsi" w:hAnsiTheme="minorHAnsi" w:cstheme="minorHAnsi"/>
          <w:color w:val="333333"/>
        </w:rPr>
        <w:t>we</w:t>
      </w:r>
      <w:r w:rsidR="00032453" w:rsidRPr="00F108EE">
        <w:rPr>
          <w:rFonts w:asciiTheme="minorHAnsi" w:hAnsiTheme="minorHAnsi" w:cstheme="minorHAnsi"/>
          <w:lang w:val="en-US"/>
        </w:rPr>
        <w:t xml:space="preserve"> </w:t>
      </w:r>
      <w:r w:rsidRPr="00F108EE">
        <w:rPr>
          <w:rFonts w:asciiTheme="minorHAnsi" w:hAnsiTheme="minorHAnsi" w:cstheme="minorHAnsi"/>
          <w:lang w:val="en-US"/>
        </w:rPr>
        <w:t xml:space="preserve">have </w:t>
      </w:r>
      <w:r w:rsidR="00032453" w:rsidRPr="00F108EE">
        <w:rPr>
          <w:rFonts w:asciiTheme="minorHAnsi" w:hAnsiTheme="minorHAnsi" w:cstheme="minorHAnsi"/>
          <w:lang w:val="en-US"/>
        </w:rPr>
        <w:t xml:space="preserve">now </w:t>
      </w:r>
      <w:r w:rsidRPr="00F108EE">
        <w:rPr>
          <w:rFonts w:asciiTheme="minorHAnsi" w:hAnsiTheme="minorHAnsi" w:cstheme="minorHAnsi"/>
          <w:lang w:val="en-US"/>
        </w:rPr>
        <w:t xml:space="preserve">filled his assigned coaching hours, and </w:t>
      </w:r>
      <w:r w:rsidR="00032453" w:rsidRPr="00F108EE">
        <w:rPr>
          <w:rFonts w:asciiTheme="minorHAnsi" w:hAnsiTheme="minorHAnsi" w:cstheme="minorHAnsi"/>
          <w:lang w:val="en-US"/>
        </w:rPr>
        <w:t>have 6 coaches</w:t>
      </w:r>
      <w:r w:rsidR="00C75F1B">
        <w:rPr>
          <w:rFonts w:asciiTheme="minorHAnsi" w:hAnsiTheme="minorHAnsi" w:cstheme="minorHAnsi"/>
          <w:lang w:val="en-US"/>
        </w:rPr>
        <w:t xml:space="preserve"> including </w:t>
      </w:r>
      <w:r w:rsidRPr="00F108EE">
        <w:rPr>
          <w:rFonts w:asciiTheme="minorHAnsi" w:hAnsiTheme="minorHAnsi" w:cstheme="minorHAnsi"/>
          <w:color w:val="333333"/>
        </w:rPr>
        <w:t xml:space="preserve">three new coaches, plus Kai </w:t>
      </w:r>
      <w:proofErr w:type="spellStart"/>
      <w:r w:rsidRPr="00F108EE">
        <w:rPr>
          <w:rFonts w:asciiTheme="minorHAnsi" w:hAnsiTheme="minorHAnsi" w:cstheme="minorHAnsi"/>
          <w:color w:val="333333"/>
        </w:rPr>
        <w:t>Schrameyer</w:t>
      </w:r>
      <w:proofErr w:type="spellEnd"/>
      <w:r w:rsidRPr="00F108EE">
        <w:rPr>
          <w:rFonts w:asciiTheme="minorHAnsi" w:hAnsiTheme="minorHAnsi" w:cstheme="minorHAnsi"/>
          <w:color w:val="333333"/>
        </w:rPr>
        <w:t xml:space="preserve"> for wheelchair tennis coaching when schedules align. This provides good coverage for the available hours, many of which are historically difficult to fill, and another female coach.</w:t>
      </w:r>
    </w:p>
    <w:p w14:paraId="0BB36EA4" w14:textId="42F1684E" w:rsidR="00F108EE" w:rsidRPr="00F108EE" w:rsidRDefault="00F108EE" w:rsidP="00C75F1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843"/>
        <w:rPr>
          <w:rFonts w:asciiTheme="minorHAnsi" w:hAnsiTheme="minorHAnsi" w:cstheme="minorHAnsi"/>
          <w:bCs/>
        </w:rPr>
      </w:pPr>
      <w:r w:rsidRPr="00F108EE">
        <w:rPr>
          <w:rFonts w:asciiTheme="minorHAnsi" w:hAnsiTheme="minorHAnsi" w:cstheme="minorHAnsi"/>
          <w:color w:val="333333"/>
        </w:rPr>
        <w:t>Sarah Kadi</w:t>
      </w:r>
      <w:r w:rsidRPr="00F108EE">
        <w:rPr>
          <w:rFonts w:asciiTheme="minorHAnsi" w:hAnsiTheme="minorHAnsi" w:cstheme="minorHAnsi"/>
          <w:color w:val="333333"/>
        </w:rPr>
        <w:t>,</w:t>
      </w:r>
      <w:r w:rsidRPr="00F108EE">
        <w:rPr>
          <w:rFonts w:asciiTheme="minorHAnsi" w:hAnsiTheme="minorHAnsi" w:cstheme="minorHAnsi"/>
          <w:color w:val="333333"/>
        </w:rPr>
        <w:t xml:space="preserve"> Club Pro-3. (11hrs/week)</w:t>
      </w:r>
      <w:r w:rsidRPr="00F108EE">
        <w:rPr>
          <w:rFonts w:asciiTheme="minorHAnsi" w:hAnsiTheme="minorHAnsi" w:cstheme="minorHAnsi"/>
          <w:color w:val="333333"/>
        </w:rPr>
        <w:t xml:space="preserve">. </w:t>
      </w:r>
    </w:p>
    <w:p w14:paraId="397DCCA8" w14:textId="5A37D5BD" w:rsidR="00F108EE" w:rsidRPr="00F108EE" w:rsidRDefault="00F108EE" w:rsidP="00C75F1B">
      <w:pPr>
        <w:pStyle w:val="ListParagraph"/>
        <w:numPr>
          <w:ilvl w:val="3"/>
          <w:numId w:val="1"/>
        </w:numPr>
        <w:ind w:left="1843"/>
        <w:rPr>
          <w:rFonts w:asciiTheme="minorHAnsi" w:hAnsiTheme="minorHAnsi" w:cstheme="minorHAnsi"/>
        </w:rPr>
      </w:pPr>
      <w:r w:rsidRPr="00F108EE">
        <w:rPr>
          <w:rFonts w:asciiTheme="minorHAnsi" w:hAnsiTheme="minorHAnsi" w:cstheme="minorHAnsi"/>
          <w:color w:val="333333"/>
        </w:rPr>
        <w:t>Steve Tseng</w:t>
      </w:r>
      <w:r w:rsidRPr="00F108EE">
        <w:rPr>
          <w:rFonts w:asciiTheme="minorHAnsi" w:hAnsiTheme="minorHAnsi" w:cstheme="minorHAnsi"/>
          <w:color w:val="333333"/>
        </w:rPr>
        <w:t>,</w:t>
      </w:r>
      <w:r w:rsidRPr="00F108EE">
        <w:rPr>
          <w:rFonts w:asciiTheme="minorHAnsi" w:hAnsiTheme="minorHAnsi" w:cstheme="minorHAnsi"/>
          <w:color w:val="333333"/>
        </w:rPr>
        <w:t xml:space="preserve"> Club Pro-2</w:t>
      </w:r>
      <w:r w:rsidRPr="00F108EE">
        <w:rPr>
          <w:rFonts w:asciiTheme="minorHAnsi" w:hAnsiTheme="minorHAnsi" w:cstheme="minorHAnsi"/>
          <w:color w:val="333333"/>
        </w:rPr>
        <w:t xml:space="preserve">. </w:t>
      </w:r>
      <w:r w:rsidRPr="00F108EE">
        <w:rPr>
          <w:rFonts w:asciiTheme="minorHAnsi" w:hAnsiTheme="minorHAnsi" w:cstheme="minorHAnsi"/>
          <w:color w:val="333333"/>
        </w:rPr>
        <w:t>(13hrs/week, plus 11hrs</w:t>
      </w:r>
      <w:r w:rsidR="00C75F1B">
        <w:rPr>
          <w:rFonts w:asciiTheme="minorHAnsi" w:hAnsiTheme="minorHAnsi" w:cstheme="minorHAnsi"/>
          <w:color w:val="333333"/>
        </w:rPr>
        <w:t>/week</w:t>
      </w:r>
      <w:r w:rsidRPr="00F108EE">
        <w:rPr>
          <w:rFonts w:asciiTheme="minorHAnsi" w:hAnsiTheme="minorHAnsi" w:cstheme="minorHAnsi"/>
          <w:color w:val="333333"/>
        </w:rPr>
        <w:t xml:space="preserve"> </w:t>
      </w:r>
      <w:r w:rsidRPr="00F108EE">
        <w:rPr>
          <w:rFonts w:asciiTheme="minorHAnsi" w:hAnsiTheme="minorHAnsi" w:cstheme="minorHAnsi"/>
          <w:color w:val="333333"/>
        </w:rPr>
        <w:t>when</w:t>
      </w:r>
      <w:r w:rsidRPr="00F108EE">
        <w:rPr>
          <w:rFonts w:asciiTheme="minorHAnsi" w:hAnsiTheme="minorHAnsi" w:cstheme="minorHAnsi"/>
          <w:color w:val="333333"/>
        </w:rPr>
        <w:t xml:space="preserve"> Sarah is </w:t>
      </w:r>
      <w:r w:rsidRPr="00F108EE">
        <w:rPr>
          <w:rFonts w:asciiTheme="minorHAnsi" w:hAnsiTheme="minorHAnsi" w:cstheme="minorHAnsi"/>
          <w:color w:val="333333"/>
        </w:rPr>
        <w:t>away</w:t>
      </w:r>
      <w:r w:rsidRPr="00F108EE">
        <w:rPr>
          <w:rFonts w:asciiTheme="minorHAnsi" w:hAnsiTheme="minorHAnsi" w:cstheme="minorHAnsi"/>
          <w:color w:val="333333"/>
        </w:rPr>
        <w:t>)</w:t>
      </w:r>
    </w:p>
    <w:p w14:paraId="34F7B433" w14:textId="05CAA1A0" w:rsidR="008C57B1" w:rsidRDefault="00F108EE" w:rsidP="00950BE0">
      <w:pPr>
        <w:pStyle w:val="ListParagraph"/>
        <w:numPr>
          <w:ilvl w:val="3"/>
          <w:numId w:val="1"/>
        </w:numPr>
        <w:ind w:left="1843"/>
        <w:rPr>
          <w:rFonts w:asciiTheme="minorHAnsi" w:hAnsiTheme="minorHAnsi" w:cstheme="minorHAnsi"/>
        </w:rPr>
      </w:pPr>
      <w:proofErr w:type="spellStart"/>
      <w:r w:rsidRPr="00F108EE">
        <w:rPr>
          <w:rFonts w:asciiTheme="minorHAnsi" w:hAnsiTheme="minorHAnsi" w:cstheme="minorHAnsi"/>
          <w:color w:val="333333"/>
        </w:rPr>
        <w:t>Dimitrije</w:t>
      </w:r>
      <w:proofErr w:type="spellEnd"/>
      <w:r w:rsidRPr="00F108EE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F108EE">
        <w:rPr>
          <w:rFonts w:asciiTheme="minorHAnsi" w:hAnsiTheme="minorHAnsi" w:cstheme="minorHAnsi"/>
          <w:color w:val="333333"/>
        </w:rPr>
        <w:t>Vukovic</w:t>
      </w:r>
      <w:proofErr w:type="spellEnd"/>
      <w:r w:rsidRPr="00F108EE">
        <w:rPr>
          <w:rFonts w:asciiTheme="minorHAnsi" w:hAnsiTheme="minorHAnsi" w:cstheme="minorHAnsi"/>
          <w:color w:val="333333"/>
        </w:rPr>
        <w:t xml:space="preserve">, </w:t>
      </w:r>
      <w:r w:rsidRPr="00F108EE">
        <w:rPr>
          <w:rFonts w:asciiTheme="minorHAnsi" w:hAnsiTheme="minorHAnsi" w:cstheme="minorHAnsi"/>
          <w:color w:val="333333"/>
        </w:rPr>
        <w:t>Club Pro-1</w:t>
      </w:r>
      <w:r w:rsidRPr="00F108EE">
        <w:rPr>
          <w:rFonts w:asciiTheme="minorHAnsi" w:hAnsiTheme="minorHAnsi" w:cstheme="minorHAnsi"/>
          <w:color w:val="333333"/>
        </w:rPr>
        <w:t xml:space="preserve"> </w:t>
      </w:r>
      <w:r w:rsidRPr="00F108EE">
        <w:rPr>
          <w:rFonts w:asciiTheme="minorHAnsi" w:hAnsiTheme="minorHAnsi" w:cstheme="minorHAnsi"/>
          <w:color w:val="333333"/>
        </w:rPr>
        <w:t>(9hrs/week)</w:t>
      </w:r>
      <w:r w:rsidRPr="00F108EE">
        <w:rPr>
          <w:rFonts w:asciiTheme="minorHAnsi" w:hAnsiTheme="minorHAnsi" w:cstheme="minorHAnsi"/>
          <w:color w:val="333333"/>
        </w:rPr>
        <w:br/>
      </w:r>
    </w:p>
    <w:p w14:paraId="3C805295" w14:textId="77777777" w:rsidR="00D54E11" w:rsidRPr="00D54E11" w:rsidRDefault="00D54E11" w:rsidP="00D54E11">
      <w:pPr>
        <w:rPr>
          <w:rFonts w:asciiTheme="minorHAnsi" w:hAnsiTheme="minorHAnsi" w:cstheme="minorHAnsi"/>
        </w:rPr>
      </w:pPr>
    </w:p>
    <w:p w14:paraId="49B03BAD" w14:textId="0D66F0A8" w:rsidR="002D62CF" w:rsidRPr="00AD1721" w:rsidRDefault="00950BE0" w:rsidP="00AD17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662108">
        <w:rPr>
          <w:rFonts w:asciiTheme="minorHAnsi" w:hAnsiTheme="minorHAnsi" w:cstheme="minorHAnsi"/>
          <w:b/>
          <w:lang w:val="en-US"/>
        </w:rPr>
        <w:t>Operations</w:t>
      </w:r>
      <w:r w:rsidRPr="00662108">
        <w:rPr>
          <w:rFonts w:asciiTheme="minorHAnsi" w:hAnsiTheme="minorHAnsi" w:cstheme="minorHAnsi"/>
          <w:lang w:val="en-US"/>
        </w:rPr>
        <w:t xml:space="preserve"> – Eliza</w:t>
      </w:r>
      <w:r w:rsidR="00AD1721">
        <w:rPr>
          <w:rFonts w:asciiTheme="minorHAnsi" w:hAnsiTheme="minorHAnsi" w:cstheme="minorHAnsi"/>
          <w:lang w:val="en-US"/>
        </w:rPr>
        <w:t xml:space="preserve"> – carried forward </w:t>
      </w:r>
    </w:p>
    <w:p w14:paraId="1EEE932A" w14:textId="77777777" w:rsidR="002D62CF" w:rsidRDefault="002D62C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838EDF" w14:textId="507138DB" w:rsidR="00236CAD" w:rsidRDefault="0017756F" w:rsidP="00E743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Facilitie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Gary</w:t>
      </w:r>
      <w:r w:rsidR="00E743C9">
        <w:rPr>
          <w:rFonts w:asciiTheme="minorHAnsi" w:hAnsiTheme="minorHAnsi" w:cstheme="minorHAnsi"/>
          <w:lang w:val="en-US"/>
        </w:rPr>
        <w:t xml:space="preserve"> – </w:t>
      </w:r>
      <w:r w:rsidR="00236CAD">
        <w:rPr>
          <w:rFonts w:asciiTheme="minorHAnsi" w:hAnsiTheme="minorHAnsi" w:cstheme="minorHAnsi"/>
          <w:lang w:val="en-US"/>
        </w:rPr>
        <w:t>review</w:t>
      </w:r>
      <w:r w:rsidR="00A371C2">
        <w:rPr>
          <w:rFonts w:asciiTheme="minorHAnsi" w:hAnsiTheme="minorHAnsi" w:cstheme="minorHAnsi"/>
          <w:lang w:val="en-US"/>
        </w:rPr>
        <w:t>ed</w:t>
      </w:r>
      <w:r w:rsidR="00236CAD">
        <w:rPr>
          <w:rFonts w:asciiTheme="minorHAnsi" w:hAnsiTheme="minorHAnsi" w:cstheme="minorHAnsi"/>
          <w:lang w:val="en-US"/>
        </w:rPr>
        <w:t xml:space="preserve"> his email update</w:t>
      </w:r>
    </w:p>
    <w:p w14:paraId="16219201" w14:textId="710AC00E" w:rsidR="00236CAD" w:rsidRPr="00236CAD" w:rsidRDefault="00236CAD" w:rsidP="00236CA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236CAD">
        <w:rPr>
          <w:rFonts w:ascii="Calibri" w:hAnsi="Calibri" w:cs="Calibri"/>
          <w:color w:val="333333"/>
        </w:rPr>
        <w:t xml:space="preserve">Stair well had 2 step mouldings to be repaired. </w:t>
      </w:r>
      <w:r>
        <w:rPr>
          <w:rFonts w:ascii="Calibri" w:hAnsi="Calibri" w:cs="Calibri"/>
          <w:color w:val="333333"/>
        </w:rPr>
        <w:t>–</w:t>
      </w:r>
      <w:r w:rsidRPr="00236CAD">
        <w:rPr>
          <w:rFonts w:ascii="Calibri" w:hAnsi="Calibri" w:cs="Calibri"/>
          <w:color w:val="333333"/>
        </w:rPr>
        <w:t xml:space="preserve"> Fixed</w:t>
      </w:r>
    </w:p>
    <w:p w14:paraId="1D18AA95" w14:textId="77777777" w:rsidR="00236CAD" w:rsidRPr="00236CAD" w:rsidRDefault="00236CAD" w:rsidP="00236CA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236CAD">
        <w:rPr>
          <w:rFonts w:ascii="Calibri" w:hAnsi="Calibri" w:cs="Calibri"/>
          <w:color w:val="333333"/>
        </w:rPr>
        <w:t>New curtain from annex to court 6 to be installed with bubble up.</w:t>
      </w:r>
    </w:p>
    <w:p w14:paraId="48C556A3" w14:textId="5654E660" w:rsidR="008A324D" w:rsidRPr="00236CAD" w:rsidRDefault="00236CAD" w:rsidP="00236CA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236CAD">
        <w:rPr>
          <w:rFonts w:ascii="Calibri" w:hAnsi="Calibri" w:cs="Calibri"/>
          <w:color w:val="333333"/>
        </w:rPr>
        <w:t xml:space="preserve">Having secure protection covers made for bubble outside wiring </w:t>
      </w:r>
      <w:proofErr w:type="gramStart"/>
      <w:r w:rsidRPr="00236CAD">
        <w:rPr>
          <w:rFonts w:ascii="Calibri" w:hAnsi="Calibri" w:cs="Calibri"/>
          <w:color w:val="333333"/>
        </w:rPr>
        <w:t>( Lights</w:t>
      </w:r>
      <w:proofErr w:type="gramEnd"/>
      <w:r w:rsidRPr="00236CAD">
        <w:rPr>
          <w:rFonts w:ascii="Calibri" w:hAnsi="Calibri" w:cs="Calibri"/>
          <w:color w:val="333333"/>
        </w:rPr>
        <w:t>). Homeless people already interfered.</w:t>
      </w:r>
      <w:r w:rsidR="00E743C9" w:rsidRPr="00236CAD">
        <w:rPr>
          <w:rFonts w:asciiTheme="minorHAnsi" w:hAnsiTheme="minorHAnsi" w:cstheme="minorHAnsi"/>
          <w:lang w:val="en-US"/>
        </w:rPr>
        <w:t xml:space="preserve"> </w:t>
      </w:r>
    </w:p>
    <w:p w14:paraId="2CB52204" w14:textId="77777777" w:rsidR="0017756F" w:rsidRDefault="0017756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7E6EB99" w14:textId="31E7E09D" w:rsidR="0017756F" w:rsidRPr="00662108" w:rsidRDefault="0017756F" w:rsidP="001775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Jr Tennis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Jacquie</w:t>
      </w:r>
    </w:p>
    <w:p w14:paraId="2E36EF18" w14:textId="778CE0FD" w:rsidR="0017756F" w:rsidRPr="00B40995" w:rsidRDefault="001169F0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Jason and Owen – some travel expenses </w:t>
      </w:r>
      <w:r w:rsidR="00063406">
        <w:rPr>
          <w:rFonts w:asciiTheme="minorHAnsi" w:hAnsiTheme="minorHAnsi" w:cstheme="minorHAnsi"/>
          <w:lang w:val="en-US"/>
        </w:rPr>
        <w:t>were</w:t>
      </w:r>
      <w:r>
        <w:rPr>
          <w:rFonts w:asciiTheme="minorHAnsi" w:hAnsiTheme="minorHAnsi" w:cstheme="minorHAnsi"/>
          <w:lang w:val="en-US"/>
        </w:rPr>
        <w:t xml:space="preserve"> approved </w:t>
      </w:r>
      <w:r w:rsidR="00063406">
        <w:rPr>
          <w:rFonts w:asciiTheme="minorHAnsi" w:hAnsiTheme="minorHAnsi" w:cstheme="minorHAnsi"/>
          <w:lang w:val="en-US"/>
        </w:rPr>
        <w:t xml:space="preserve">for reimbursement </w:t>
      </w:r>
      <w:r>
        <w:rPr>
          <w:rFonts w:asciiTheme="minorHAnsi" w:hAnsiTheme="minorHAnsi" w:cstheme="minorHAnsi"/>
          <w:lang w:val="en-US"/>
        </w:rPr>
        <w:t xml:space="preserve">under our </w:t>
      </w:r>
      <w:r w:rsidR="00063406">
        <w:rPr>
          <w:rFonts w:asciiTheme="minorHAnsi" w:hAnsiTheme="minorHAnsi" w:cstheme="minorHAnsi"/>
          <w:lang w:val="en-US"/>
        </w:rPr>
        <w:t xml:space="preserve">junior funding </w:t>
      </w:r>
      <w:r>
        <w:rPr>
          <w:rFonts w:asciiTheme="minorHAnsi" w:hAnsiTheme="minorHAnsi" w:cstheme="minorHAnsi"/>
          <w:lang w:val="en-US"/>
        </w:rPr>
        <w:t xml:space="preserve">policy  </w:t>
      </w:r>
    </w:p>
    <w:p w14:paraId="7CE799E2" w14:textId="77777777" w:rsidR="00DF2BBF" w:rsidRDefault="00DF2BB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07442AD" w14:textId="7A00340B" w:rsidR="005F63F0" w:rsidRPr="00662108" w:rsidRDefault="005F63F0" w:rsidP="005F63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Social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Barb</w:t>
      </w:r>
    </w:p>
    <w:p w14:paraId="69F4CB61" w14:textId="27815F0D" w:rsidR="00491D39" w:rsidRPr="00210397" w:rsidRDefault="00210397" w:rsidP="002103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Reviewed a draft Thursday N</w:t>
      </w:r>
      <w:r w:rsidRPr="00210397">
        <w:rPr>
          <w:rFonts w:asciiTheme="minorHAnsi" w:hAnsiTheme="minorHAnsi" w:cstheme="minorHAnsi"/>
          <w:lang w:val="en-US"/>
        </w:rPr>
        <w:t xml:space="preserve">ight Social’s schedule </w:t>
      </w:r>
    </w:p>
    <w:p w14:paraId="129EF331" w14:textId="1FE72232" w:rsidR="005F63F0" w:rsidRPr="00A54206" w:rsidRDefault="00DE7226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Exploring ideas for Merchandise with BTC Club Logo. Current logo </w:t>
      </w:r>
      <w:r w:rsidR="00914884">
        <w:rPr>
          <w:rFonts w:asciiTheme="minorHAnsi" w:hAnsiTheme="minorHAnsi" w:cstheme="minorHAnsi"/>
          <w:lang w:val="en-US"/>
        </w:rPr>
        <w:t xml:space="preserve">is </w:t>
      </w:r>
      <w:r>
        <w:rPr>
          <w:rFonts w:asciiTheme="minorHAnsi" w:hAnsiTheme="minorHAnsi" w:cstheme="minorHAnsi"/>
          <w:lang w:val="en-US"/>
        </w:rPr>
        <w:t xml:space="preserve">hard to print. </w:t>
      </w:r>
      <w:r w:rsidR="00914884">
        <w:rPr>
          <w:rFonts w:asciiTheme="minorHAnsi" w:hAnsiTheme="minorHAnsi" w:cstheme="minorHAnsi"/>
          <w:lang w:val="en-US"/>
        </w:rPr>
        <w:t xml:space="preserve">Received approval to review and present options for a new logo. Frank will assist.  </w:t>
      </w:r>
      <w:r>
        <w:rPr>
          <w:rFonts w:asciiTheme="minorHAnsi" w:hAnsiTheme="minorHAnsi" w:cstheme="minorHAnsi"/>
          <w:lang w:val="en-US"/>
        </w:rPr>
        <w:t xml:space="preserve"> </w:t>
      </w:r>
      <w:r w:rsidR="00491D39">
        <w:rPr>
          <w:rFonts w:asciiTheme="minorHAnsi" w:hAnsiTheme="minorHAnsi" w:cstheme="minorHAnsi"/>
          <w:lang w:val="en-US"/>
        </w:rPr>
        <w:t xml:space="preserve"> </w:t>
      </w:r>
    </w:p>
    <w:p w14:paraId="5835F66E" w14:textId="77777777" w:rsidR="005F63F0" w:rsidRPr="00662108" w:rsidRDefault="005F63F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DF0A24F" w14:textId="60CDB5ED" w:rsidR="00950BE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 xml:space="preserve">– </w:t>
      </w:r>
      <w:r w:rsidR="0098247F">
        <w:rPr>
          <w:rFonts w:asciiTheme="minorHAnsi" w:hAnsiTheme="minorHAnsi" w:cstheme="minorHAnsi"/>
          <w:bCs/>
          <w:lang w:val="en-US"/>
        </w:rPr>
        <w:t>Oct 11</w:t>
      </w:r>
      <w:r w:rsidRPr="00950BE0">
        <w:rPr>
          <w:rFonts w:asciiTheme="minorHAnsi" w:hAnsiTheme="minorHAnsi" w:cstheme="minorHAnsi"/>
          <w:bCs/>
          <w:lang w:val="en-US"/>
        </w:rPr>
        <w:t>, 2023</w:t>
      </w:r>
      <w:r w:rsidR="0091509B">
        <w:rPr>
          <w:rFonts w:asciiTheme="minorHAnsi" w:hAnsiTheme="minorHAnsi" w:cstheme="minorHAnsi"/>
          <w:bCs/>
          <w:lang w:val="en-US"/>
        </w:rPr>
        <w:t xml:space="preserve"> (</w:t>
      </w:r>
      <w:r w:rsidR="0098247F">
        <w:rPr>
          <w:rFonts w:asciiTheme="minorHAnsi" w:hAnsiTheme="minorHAnsi" w:cstheme="minorHAnsi"/>
          <w:bCs/>
          <w:lang w:val="en-US"/>
        </w:rPr>
        <w:t>In person - Clubhouse</w:t>
      </w:r>
      <w:r w:rsidR="0091509B">
        <w:rPr>
          <w:rFonts w:asciiTheme="minorHAnsi" w:hAnsiTheme="minorHAnsi" w:cstheme="minorHAnsi"/>
          <w:bCs/>
          <w:lang w:val="en-US"/>
        </w:rPr>
        <w:t>)</w:t>
      </w:r>
    </w:p>
    <w:p w14:paraId="657A435A" w14:textId="77777777" w:rsidR="00236CAD" w:rsidRPr="00236CAD" w:rsidRDefault="00236CAD" w:rsidP="00236CA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</w:p>
    <w:p w14:paraId="5D0C2397" w14:textId="0814C6B8" w:rsidR="008A324D" w:rsidRDefault="00950BE0" w:rsidP="00B16E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7E8D7AFC" w14:textId="77777777" w:rsidR="00B16E52" w:rsidRPr="00B16E52" w:rsidRDefault="00B16E52" w:rsidP="00B16E5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</w:p>
    <w:sectPr w:rsidR="00B16E52" w:rsidRPr="00B16E52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52FD" w14:textId="77777777" w:rsidR="008B23EA" w:rsidRDefault="008B23EA" w:rsidP="00E906DD">
      <w:r>
        <w:separator/>
      </w:r>
    </w:p>
  </w:endnote>
  <w:endnote w:type="continuationSeparator" w:id="0">
    <w:p w14:paraId="6487E74B" w14:textId="77777777" w:rsidR="008B23EA" w:rsidRDefault="008B23EA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6AF06FCF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</w:t>
    </w:r>
    <w:r w:rsidR="00571F55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59A4" w14:textId="77777777" w:rsidR="008B23EA" w:rsidRDefault="008B23EA" w:rsidP="00E906DD">
      <w:r>
        <w:separator/>
      </w:r>
    </w:p>
  </w:footnote>
  <w:footnote w:type="continuationSeparator" w:id="0">
    <w:p w14:paraId="60A4BF2A" w14:textId="77777777" w:rsidR="008B23EA" w:rsidRDefault="008B23EA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6F188822" w:rsidR="005440B7" w:rsidRDefault="005440B7">
    <w:pPr>
      <w:pStyle w:val="Header"/>
    </w:pPr>
  </w:p>
  <w:p w14:paraId="0B6BFD08" w14:textId="03F8C148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1135EA">
      <w:rPr>
        <w:rFonts w:asciiTheme="minorHAnsi" w:hAnsiTheme="minorHAnsi" w:cstheme="minorHAnsi"/>
      </w:rPr>
      <w:t>Sept 13</w:t>
    </w:r>
    <w:r w:rsidR="00DE5F0B">
      <w:rPr>
        <w:rFonts w:asciiTheme="minorHAnsi" w:hAnsiTheme="minorHAnsi" w:cstheme="minorHAnsi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2707C"/>
    <w:multiLevelType w:val="multilevel"/>
    <w:tmpl w:val="20F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1383D"/>
    <w:multiLevelType w:val="hybridMultilevel"/>
    <w:tmpl w:val="9BD6F742"/>
    <w:lvl w:ilvl="0" w:tplc="487EA06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0A0F8BE"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2" w:tplc="44528346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7AA450C8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5AB09FD2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EA960738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4968A33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D8722920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204078CE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5" w15:restartNumberingAfterBreak="0">
    <w:nsid w:val="0B5A1E3D"/>
    <w:multiLevelType w:val="hybridMultilevel"/>
    <w:tmpl w:val="EF38DCF2"/>
    <w:lvl w:ilvl="0" w:tplc="A0961E6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0D5134"/>
    <w:multiLevelType w:val="hybridMultilevel"/>
    <w:tmpl w:val="8D569D2E"/>
    <w:lvl w:ilvl="0" w:tplc="690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D3793"/>
    <w:multiLevelType w:val="multilevel"/>
    <w:tmpl w:val="5CB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328E3"/>
    <w:multiLevelType w:val="hybridMultilevel"/>
    <w:tmpl w:val="8B968C4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1C670DB"/>
    <w:multiLevelType w:val="multilevel"/>
    <w:tmpl w:val="8E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92E83"/>
    <w:multiLevelType w:val="multilevel"/>
    <w:tmpl w:val="1FF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29E58E5"/>
    <w:multiLevelType w:val="hybridMultilevel"/>
    <w:tmpl w:val="8E4C978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433A4196"/>
    <w:multiLevelType w:val="hybridMultilevel"/>
    <w:tmpl w:val="90020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BBB7F84"/>
    <w:multiLevelType w:val="hybridMultilevel"/>
    <w:tmpl w:val="999A57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255C51"/>
    <w:multiLevelType w:val="hybridMultilevel"/>
    <w:tmpl w:val="2E829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B92317"/>
    <w:multiLevelType w:val="hybridMultilevel"/>
    <w:tmpl w:val="D9343D96"/>
    <w:lvl w:ilvl="0" w:tplc="EFE25D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B1A0CFD4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2" w:tplc="98C8D160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hAnsi="Calibri" w:hint="default"/>
      </w:rPr>
    </w:lvl>
    <w:lvl w:ilvl="3" w:tplc="F53C9AB0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Calibri" w:hAnsi="Calibri" w:hint="default"/>
      </w:rPr>
    </w:lvl>
    <w:lvl w:ilvl="4" w:tplc="F5405790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Calibri" w:hAnsi="Calibri" w:hint="default"/>
      </w:rPr>
    </w:lvl>
    <w:lvl w:ilvl="5" w:tplc="CC06C066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Calibri" w:hAnsi="Calibri" w:hint="default"/>
      </w:rPr>
    </w:lvl>
    <w:lvl w:ilvl="6" w:tplc="A50E8778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Calibri" w:hAnsi="Calibri" w:hint="default"/>
      </w:rPr>
    </w:lvl>
    <w:lvl w:ilvl="7" w:tplc="6AE8C690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Calibri" w:hAnsi="Calibri" w:hint="default"/>
      </w:rPr>
    </w:lvl>
    <w:lvl w:ilvl="8" w:tplc="131438F6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Calibri" w:hAnsi="Calibri" w:hint="default"/>
      </w:rPr>
    </w:lvl>
  </w:abstractNum>
  <w:abstractNum w:abstractNumId="32" w15:restartNumberingAfterBreak="0">
    <w:nsid w:val="5EFB1D2A"/>
    <w:multiLevelType w:val="hybridMultilevel"/>
    <w:tmpl w:val="9B4E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E7D42"/>
    <w:multiLevelType w:val="multilevel"/>
    <w:tmpl w:val="303CE3C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436A2"/>
    <w:multiLevelType w:val="multilevel"/>
    <w:tmpl w:val="2E9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A987A6F"/>
    <w:multiLevelType w:val="hybridMultilevel"/>
    <w:tmpl w:val="919EC64A"/>
    <w:lvl w:ilvl="0" w:tplc="B54245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74AEB5E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2" w:tplc="EF320E1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3" w:tplc="49F6B42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4" w:tplc="4C468B3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5" w:tplc="97E49ED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6" w:tplc="8018BB76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7" w:tplc="4E8490A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  <w:lvl w:ilvl="8" w:tplc="9C1C706C" w:tentative="1">
      <w:start w:val="1"/>
      <w:numFmt w:val="bullet"/>
      <w:lvlText w:val="-"/>
      <w:lvlJc w:val="left"/>
      <w:pPr>
        <w:tabs>
          <w:tab w:val="num" w:pos="7548"/>
        </w:tabs>
        <w:ind w:left="7548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3F04B6"/>
    <w:multiLevelType w:val="multilevel"/>
    <w:tmpl w:val="F38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182254"/>
    <w:multiLevelType w:val="hybridMultilevel"/>
    <w:tmpl w:val="355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99393111">
    <w:abstractNumId w:val="32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39"/>
  </w:num>
  <w:num w:numId="5" w16cid:durableId="1825316269">
    <w:abstractNumId w:val="26"/>
  </w:num>
  <w:num w:numId="6" w16cid:durableId="1338189883">
    <w:abstractNumId w:val="24"/>
  </w:num>
  <w:num w:numId="7" w16cid:durableId="1423720970">
    <w:abstractNumId w:val="13"/>
  </w:num>
  <w:num w:numId="8" w16cid:durableId="170604494">
    <w:abstractNumId w:val="14"/>
  </w:num>
  <w:num w:numId="9" w16cid:durableId="1908029130">
    <w:abstractNumId w:val="19"/>
  </w:num>
  <w:num w:numId="10" w16cid:durableId="1916667134">
    <w:abstractNumId w:val="8"/>
  </w:num>
  <w:num w:numId="11" w16cid:durableId="418912348">
    <w:abstractNumId w:val="0"/>
  </w:num>
  <w:num w:numId="12" w16cid:durableId="2016806944">
    <w:abstractNumId w:val="23"/>
  </w:num>
  <w:num w:numId="13" w16cid:durableId="945230020">
    <w:abstractNumId w:val="33"/>
  </w:num>
  <w:num w:numId="14" w16cid:durableId="395130799">
    <w:abstractNumId w:val="38"/>
  </w:num>
  <w:num w:numId="15" w16cid:durableId="1061438218">
    <w:abstractNumId w:val="29"/>
  </w:num>
  <w:num w:numId="16" w16cid:durableId="664863655">
    <w:abstractNumId w:val="7"/>
  </w:num>
  <w:num w:numId="17" w16cid:durableId="1270117728">
    <w:abstractNumId w:val="11"/>
  </w:num>
  <w:num w:numId="18" w16cid:durableId="1146507589">
    <w:abstractNumId w:val="6"/>
  </w:num>
  <w:num w:numId="19" w16cid:durableId="1018387880">
    <w:abstractNumId w:val="35"/>
  </w:num>
  <w:num w:numId="20" w16cid:durableId="856698242">
    <w:abstractNumId w:val="30"/>
  </w:num>
  <w:num w:numId="21" w16cid:durableId="980504968">
    <w:abstractNumId w:val="17"/>
  </w:num>
  <w:num w:numId="22" w16cid:durableId="1648704254">
    <w:abstractNumId w:val="20"/>
  </w:num>
  <w:num w:numId="23" w16cid:durableId="500123735">
    <w:abstractNumId w:val="28"/>
  </w:num>
  <w:num w:numId="24" w16cid:durableId="815490808">
    <w:abstractNumId w:val="9"/>
  </w:num>
  <w:num w:numId="25" w16cid:durableId="421490513">
    <w:abstractNumId w:val="34"/>
  </w:num>
  <w:num w:numId="26" w16cid:durableId="54012798">
    <w:abstractNumId w:val="31"/>
  </w:num>
  <w:num w:numId="27" w16cid:durableId="2046130673">
    <w:abstractNumId w:val="40"/>
  </w:num>
  <w:num w:numId="28" w16cid:durableId="929002565">
    <w:abstractNumId w:val="4"/>
  </w:num>
  <w:num w:numId="29" w16cid:durableId="941184903">
    <w:abstractNumId w:val="42"/>
  </w:num>
  <w:num w:numId="30" w16cid:durableId="265966682">
    <w:abstractNumId w:val="21"/>
  </w:num>
  <w:num w:numId="31" w16cid:durableId="870924620">
    <w:abstractNumId w:val="25"/>
  </w:num>
  <w:num w:numId="32" w16cid:durableId="545218620">
    <w:abstractNumId w:val="15"/>
  </w:num>
  <w:num w:numId="33" w16cid:durableId="1961302042">
    <w:abstractNumId w:val="36"/>
  </w:num>
  <w:num w:numId="34" w16cid:durableId="305353465">
    <w:abstractNumId w:val="5"/>
  </w:num>
  <w:num w:numId="35" w16cid:durableId="203641485">
    <w:abstractNumId w:val="12"/>
  </w:num>
  <w:num w:numId="36" w16cid:durableId="1713923970">
    <w:abstractNumId w:val="18"/>
  </w:num>
  <w:num w:numId="37" w16cid:durableId="1988624713">
    <w:abstractNumId w:val="10"/>
  </w:num>
  <w:num w:numId="38" w16cid:durableId="482891930">
    <w:abstractNumId w:val="27"/>
  </w:num>
  <w:num w:numId="39" w16cid:durableId="669799180">
    <w:abstractNumId w:val="22"/>
  </w:num>
  <w:num w:numId="40" w16cid:durableId="1184710819">
    <w:abstractNumId w:val="16"/>
  </w:num>
  <w:num w:numId="41" w16cid:durableId="538707373">
    <w:abstractNumId w:val="41"/>
  </w:num>
  <w:num w:numId="42" w16cid:durableId="930699603">
    <w:abstractNumId w:val="37"/>
  </w:num>
  <w:num w:numId="43" w16cid:durableId="752526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146C1"/>
    <w:rsid w:val="000205D7"/>
    <w:rsid w:val="000211C8"/>
    <w:rsid w:val="000224D6"/>
    <w:rsid w:val="000236AD"/>
    <w:rsid w:val="00025F03"/>
    <w:rsid w:val="00026297"/>
    <w:rsid w:val="000279C2"/>
    <w:rsid w:val="00031141"/>
    <w:rsid w:val="00032002"/>
    <w:rsid w:val="00032453"/>
    <w:rsid w:val="00032521"/>
    <w:rsid w:val="00033181"/>
    <w:rsid w:val="000333DF"/>
    <w:rsid w:val="00045027"/>
    <w:rsid w:val="000451E8"/>
    <w:rsid w:val="0004635D"/>
    <w:rsid w:val="0004693A"/>
    <w:rsid w:val="00046977"/>
    <w:rsid w:val="00047841"/>
    <w:rsid w:val="00047D54"/>
    <w:rsid w:val="00050536"/>
    <w:rsid w:val="00050E82"/>
    <w:rsid w:val="0005161E"/>
    <w:rsid w:val="00056D17"/>
    <w:rsid w:val="00061A17"/>
    <w:rsid w:val="00063406"/>
    <w:rsid w:val="00064228"/>
    <w:rsid w:val="0006622B"/>
    <w:rsid w:val="0006749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4D6"/>
    <w:rsid w:val="000B7A00"/>
    <w:rsid w:val="000C1922"/>
    <w:rsid w:val="000C2010"/>
    <w:rsid w:val="000C4D99"/>
    <w:rsid w:val="000C4EDA"/>
    <w:rsid w:val="000C4F3D"/>
    <w:rsid w:val="000C5295"/>
    <w:rsid w:val="000C6A0A"/>
    <w:rsid w:val="000D6346"/>
    <w:rsid w:val="000E14A5"/>
    <w:rsid w:val="000E70C2"/>
    <w:rsid w:val="000F5148"/>
    <w:rsid w:val="000F668E"/>
    <w:rsid w:val="000F7C51"/>
    <w:rsid w:val="0010346C"/>
    <w:rsid w:val="001040EC"/>
    <w:rsid w:val="00106006"/>
    <w:rsid w:val="00107869"/>
    <w:rsid w:val="001135EA"/>
    <w:rsid w:val="00114994"/>
    <w:rsid w:val="00115259"/>
    <w:rsid w:val="001169F0"/>
    <w:rsid w:val="00116C2C"/>
    <w:rsid w:val="00120390"/>
    <w:rsid w:val="00122FB0"/>
    <w:rsid w:val="001238C9"/>
    <w:rsid w:val="001242B7"/>
    <w:rsid w:val="001255B5"/>
    <w:rsid w:val="001268C3"/>
    <w:rsid w:val="00126D61"/>
    <w:rsid w:val="00131A1C"/>
    <w:rsid w:val="00131B91"/>
    <w:rsid w:val="00137798"/>
    <w:rsid w:val="00137CE3"/>
    <w:rsid w:val="00140578"/>
    <w:rsid w:val="00140EBE"/>
    <w:rsid w:val="00142924"/>
    <w:rsid w:val="001449EC"/>
    <w:rsid w:val="00144EF8"/>
    <w:rsid w:val="00146EE7"/>
    <w:rsid w:val="001476E8"/>
    <w:rsid w:val="00151E7C"/>
    <w:rsid w:val="00152989"/>
    <w:rsid w:val="00153019"/>
    <w:rsid w:val="00153D42"/>
    <w:rsid w:val="00153FC7"/>
    <w:rsid w:val="00155300"/>
    <w:rsid w:val="0015592F"/>
    <w:rsid w:val="00156D07"/>
    <w:rsid w:val="00157092"/>
    <w:rsid w:val="00160F1F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832"/>
    <w:rsid w:val="00175955"/>
    <w:rsid w:val="0017756F"/>
    <w:rsid w:val="0018025A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1FB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F296E"/>
    <w:rsid w:val="001F3700"/>
    <w:rsid w:val="001F3DC2"/>
    <w:rsid w:val="00201976"/>
    <w:rsid w:val="002057D5"/>
    <w:rsid w:val="00210397"/>
    <w:rsid w:val="002175F9"/>
    <w:rsid w:val="0022437A"/>
    <w:rsid w:val="0022739D"/>
    <w:rsid w:val="00233187"/>
    <w:rsid w:val="00233D5D"/>
    <w:rsid w:val="00234BA8"/>
    <w:rsid w:val="00236BEB"/>
    <w:rsid w:val="00236CAD"/>
    <w:rsid w:val="00236D5D"/>
    <w:rsid w:val="00237438"/>
    <w:rsid w:val="00240C67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5A69"/>
    <w:rsid w:val="00266E2A"/>
    <w:rsid w:val="00267BDA"/>
    <w:rsid w:val="00270256"/>
    <w:rsid w:val="002713E9"/>
    <w:rsid w:val="00271FE4"/>
    <w:rsid w:val="00273BE1"/>
    <w:rsid w:val="00273DA8"/>
    <w:rsid w:val="0027649F"/>
    <w:rsid w:val="002772D7"/>
    <w:rsid w:val="00282307"/>
    <w:rsid w:val="00286A55"/>
    <w:rsid w:val="0029068B"/>
    <w:rsid w:val="00292A7F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645C"/>
    <w:rsid w:val="002B78F1"/>
    <w:rsid w:val="002C07EF"/>
    <w:rsid w:val="002C0B02"/>
    <w:rsid w:val="002C21BC"/>
    <w:rsid w:val="002C2A1D"/>
    <w:rsid w:val="002C3750"/>
    <w:rsid w:val="002C3F60"/>
    <w:rsid w:val="002D0687"/>
    <w:rsid w:val="002D1811"/>
    <w:rsid w:val="002D181F"/>
    <w:rsid w:val="002D3262"/>
    <w:rsid w:val="002D62CF"/>
    <w:rsid w:val="002D72F2"/>
    <w:rsid w:val="002E05B5"/>
    <w:rsid w:val="002E22D5"/>
    <w:rsid w:val="002E23BB"/>
    <w:rsid w:val="002E32E5"/>
    <w:rsid w:val="002E3FA8"/>
    <w:rsid w:val="002E4977"/>
    <w:rsid w:val="002E5151"/>
    <w:rsid w:val="002E6682"/>
    <w:rsid w:val="002F00DE"/>
    <w:rsid w:val="002F1E99"/>
    <w:rsid w:val="002F4662"/>
    <w:rsid w:val="002F5928"/>
    <w:rsid w:val="002F6397"/>
    <w:rsid w:val="002F66E1"/>
    <w:rsid w:val="00303BEF"/>
    <w:rsid w:val="00305673"/>
    <w:rsid w:val="003102F2"/>
    <w:rsid w:val="00311655"/>
    <w:rsid w:val="00312D65"/>
    <w:rsid w:val="00313DC3"/>
    <w:rsid w:val="0031796A"/>
    <w:rsid w:val="003179F7"/>
    <w:rsid w:val="003211FE"/>
    <w:rsid w:val="00321A85"/>
    <w:rsid w:val="003244E5"/>
    <w:rsid w:val="00325463"/>
    <w:rsid w:val="0032766A"/>
    <w:rsid w:val="00333E43"/>
    <w:rsid w:val="00334DB1"/>
    <w:rsid w:val="003373A1"/>
    <w:rsid w:val="0034122F"/>
    <w:rsid w:val="00342B3C"/>
    <w:rsid w:val="003432B3"/>
    <w:rsid w:val="003441E9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64B37"/>
    <w:rsid w:val="00367201"/>
    <w:rsid w:val="003705EF"/>
    <w:rsid w:val="00371849"/>
    <w:rsid w:val="00372087"/>
    <w:rsid w:val="00375EA5"/>
    <w:rsid w:val="00380251"/>
    <w:rsid w:val="00382418"/>
    <w:rsid w:val="00383DC1"/>
    <w:rsid w:val="003861DE"/>
    <w:rsid w:val="00386472"/>
    <w:rsid w:val="00390991"/>
    <w:rsid w:val="0039237F"/>
    <w:rsid w:val="00394EC3"/>
    <w:rsid w:val="0039571F"/>
    <w:rsid w:val="003959AB"/>
    <w:rsid w:val="00397104"/>
    <w:rsid w:val="003A0218"/>
    <w:rsid w:val="003A1763"/>
    <w:rsid w:val="003A385A"/>
    <w:rsid w:val="003A4410"/>
    <w:rsid w:val="003A44E7"/>
    <w:rsid w:val="003A5B6C"/>
    <w:rsid w:val="003A66D5"/>
    <w:rsid w:val="003A7179"/>
    <w:rsid w:val="003A7BD8"/>
    <w:rsid w:val="003B0F4B"/>
    <w:rsid w:val="003B447E"/>
    <w:rsid w:val="003B779D"/>
    <w:rsid w:val="003C0AFF"/>
    <w:rsid w:val="003C2380"/>
    <w:rsid w:val="003C2BDD"/>
    <w:rsid w:val="003C3194"/>
    <w:rsid w:val="003D0557"/>
    <w:rsid w:val="003D18C8"/>
    <w:rsid w:val="003D19C6"/>
    <w:rsid w:val="003D3E17"/>
    <w:rsid w:val="003D46E3"/>
    <w:rsid w:val="003D6753"/>
    <w:rsid w:val="003D675D"/>
    <w:rsid w:val="003D7CE4"/>
    <w:rsid w:val="003E0155"/>
    <w:rsid w:val="003E0C42"/>
    <w:rsid w:val="003E721B"/>
    <w:rsid w:val="003E7FA2"/>
    <w:rsid w:val="003F1432"/>
    <w:rsid w:val="003F339E"/>
    <w:rsid w:val="003F52BD"/>
    <w:rsid w:val="003F5672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576C"/>
    <w:rsid w:val="00425B0F"/>
    <w:rsid w:val="004275A9"/>
    <w:rsid w:val="00433CD0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2463"/>
    <w:rsid w:val="0045285B"/>
    <w:rsid w:val="00452CEA"/>
    <w:rsid w:val="004547B5"/>
    <w:rsid w:val="00463B39"/>
    <w:rsid w:val="00463F2E"/>
    <w:rsid w:val="00464440"/>
    <w:rsid w:val="00473FB7"/>
    <w:rsid w:val="004743AC"/>
    <w:rsid w:val="0047522D"/>
    <w:rsid w:val="00475E7C"/>
    <w:rsid w:val="00477950"/>
    <w:rsid w:val="004814CB"/>
    <w:rsid w:val="00487E30"/>
    <w:rsid w:val="00491D39"/>
    <w:rsid w:val="004920B4"/>
    <w:rsid w:val="00492D44"/>
    <w:rsid w:val="004A05AE"/>
    <w:rsid w:val="004A1AED"/>
    <w:rsid w:val="004A229E"/>
    <w:rsid w:val="004A4700"/>
    <w:rsid w:val="004A6499"/>
    <w:rsid w:val="004A759A"/>
    <w:rsid w:val="004B0E70"/>
    <w:rsid w:val="004B0E86"/>
    <w:rsid w:val="004B25B0"/>
    <w:rsid w:val="004B3AAE"/>
    <w:rsid w:val="004B4A6F"/>
    <w:rsid w:val="004B54B1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187D"/>
    <w:rsid w:val="004D2105"/>
    <w:rsid w:val="004D23A7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0F6A"/>
    <w:rsid w:val="004F1101"/>
    <w:rsid w:val="004F2532"/>
    <w:rsid w:val="004F4711"/>
    <w:rsid w:val="004F5DE9"/>
    <w:rsid w:val="004F79C7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475A"/>
    <w:rsid w:val="00534BEC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56F1B"/>
    <w:rsid w:val="00560115"/>
    <w:rsid w:val="00561A30"/>
    <w:rsid w:val="00564F2F"/>
    <w:rsid w:val="00565441"/>
    <w:rsid w:val="00567AEB"/>
    <w:rsid w:val="00571F55"/>
    <w:rsid w:val="0057223B"/>
    <w:rsid w:val="00572785"/>
    <w:rsid w:val="00572854"/>
    <w:rsid w:val="00572ACD"/>
    <w:rsid w:val="00573B25"/>
    <w:rsid w:val="005750E6"/>
    <w:rsid w:val="00575F31"/>
    <w:rsid w:val="005767D5"/>
    <w:rsid w:val="005776B0"/>
    <w:rsid w:val="00581C26"/>
    <w:rsid w:val="00582D93"/>
    <w:rsid w:val="00587A94"/>
    <w:rsid w:val="005901D0"/>
    <w:rsid w:val="00591B49"/>
    <w:rsid w:val="005932B6"/>
    <w:rsid w:val="0059394E"/>
    <w:rsid w:val="00593A4D"/>
    <w:rsid w:val="005A0E8C"/>
    <w:rsid w:val="005A7465"/>
    <w:rsid w:val="005A7E27"/>
    <w:rsid w:val="005B0373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0349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41E8"/>
    <w:rsid w:val="005F4655"/>
    <w:rsid w:val="005F4F62"/>
    <w:rsid w:val="005F503B"/>
    <w:rsid w:val="005F63F0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4F31"/>
    <w:rsid w:val="0065576E"/>
    <w:rsid w:val="00655FC3"/>
    <w:rsid w:val="00660A3C"/>
    <w:rsid w:val="0066114F"/>
    <w:rsid w:val="00662108"/>
    <w:rsid w:val="00662EE9"/>
    <w:rsid w:val="00663FDC"/>
    <w:rsid w:val="0066473F"/>
    <w:rsid w:val="00664A0F"/>
    <w:rsid w:val="006656D3"/>
    <w:rsid w:val="00667574"/>
    <w:rsid w:val="00670959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84B"/>
    <w:rsid w:val="006B0F51"/>
    <w:rsid w:val="006B3725"/>
    <w:rsid w:val="006B3833"/>
    <w:rsid w:val="006B4737"/>
    <w:rsid w:val="006B7BD3"/>
    <w:rsid w:val="006C2139"/>
    <w:rsid w:val="006C22B3"/>
    <w:rsid w:val="006C43FD"/>
    <w:rsid w:val="006C46B8"/>
    <w:rsid w:val="006D06F2"/>
    <w:rsid w:val="006D2319"/>
    <w:rsid w:val="006D4982"/>
    <w:rsid w:val="006D524A"/>
    <w:rsid w:val="006E4AF7"/>
    <w:rsid w:val="006E7EE0"/>
    <w:rsid w:val="006F118B"/>
    <w:rsid w:val="006F3416"/>
    <w:rsid w:val="006F5CBA"/>
    <w:rsid w:val="006F649D"/>
    <w:rsid w:val="0070550A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66EF9"/>
    <w:rsid w:val="007670C5"/>
    <w:rsid w:val="0077060A"/>
    <w:rsid w:val="00771768"/>
    <w:rsid w:val="00771D88"/>
    <w:rsid w:val="007724AA"/>
    <w:rsid w:val="00773294"/>
    <w:rsid w:val="007762E0"/>
    <w:rsid w:val="0078024D"/>
    <w:rsid w:val="00780659"/>
    <w:rsid w:val="00780B95"/>
    <w:rsid w:val="00781621"/>
    <w:rsid w:val="00781C67"/>
    <w:rsid w:val="00782F06"/>
    <w:rsid w:val="00783998"/>
    <w:rsid w:val="00783E7D"/>
    <w:rsid w:val="00793AC3"/>
    <w:rsid w:val="0079666A"/>
    <w:rsid w:val="00796891"/>
    <w:rsid w:val="00797EFE"/>
    <w:rsid w:val="007A5ECA"/>
    <w:rsid w:val="007A7129"/>
    <w:rsid w:val="007B33AF"/>
    <w:rsid w:val="007B7C09"/>
    <w:rsid w:val="007C3152"/>
    <w:rsid w:val="007C3769"/>
    <w:rsid w:val="007C3F89"/>
    <w:rsid w:val="007C4575"/>
    <w:rsid w:val="007C64A2"/>
    <w:rsid w:val="007C7635"/>
    <w:rsid w:val="007D00E9"/>
    <w:rsid w:val="007D2269"/>
    <w:rsid w:val="007D459E"/>
    <w:rsid w:val="007D45CB"/>
    <w:rsid w:val="007D45F2"/>
    <w:rsid w:val="007D4656"/>
    <w:rsid w:val="007D4805"/>
    <w:rsid w:val="007D543F"/>
    <w:rsid w:val="007D5F7C"/>
    <w:rsid w:val="007D64E5"/>
    <w:rsid w:val="007D65A1"/>
    <w:rsid w:val="007E1B0F"/>
    <w:rsid w:val="007E5E30"/>
    <w:rsid w:val="007E653A"/>
    <w:rsid w:val="007E6E55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61C"/>
    <w:rsid w:val="0082385B"/>
    <w:rsid w:val="0083181C"/>
    <w:rsid w:val="00835088"/>
    <w:rsid w:val="00835F5F"/>
    <w:rsid w:val="00841265"/>
    <w:rsid w:val="008413CC"/>
    <w:rsid w:val="00845652"/>
    <w:rsid w:val="00851375"/>
    <w:rsid w:val="00851808"/>
    <w:rsid w:val="0085681F"/>
    <w:rsid w:val="00864154"/>
    <w:rsid w:val="00864698"/>
    <w:rsid w:val="0086717F"/>
    <w:rsid w:val="008725EE"/>
    <w:rsid w:val="00873312"/>
    <w:rsid w:val="00874F62"/>
    <w:rsid w:val="00881A62"/>
    <w:rsid w:val="008822FA"/>
    <w:rsid w:val="00882E2B"/>
    <w:rsid w:val="00884213"/>
    <w:rsid w:val="0088496F"/>
    <w:rsid w:val="00885AFE"/>
    <w:rsid w:val="0089159A"/>
    <w:rsid w:val="00892A3E"/>
    <w:rsid w:val="00892BC0"/>
    <w:rsid w:val="00893B45"/>
    <w:rsid w:val="00893EDD"/>
    <w:rsid w:val="008978D7"/>
    <w:rsid w:val="008A0BD6"/>
    <w:rsid w:val="008A0C59"/>
    <w:rsid w:val="008A13FB"/>
    <w:rsid w:val="008A2726"/>
    <w:rsid w:val="008A324D"/>
    <w:rsid w:val="008A3348"/>
    <w:rsid w:val="008A40AF"/>
    <w:rsid w:val="008A5564"/>
    <w:rsid w:val="008A67F2"/>
    <w:rsid w:val="008A7077"/>
    <w:rsid w:val="008B0317"/>
    <w:rsid w:val="008B03FA"/>
    <w:rsid w:val="008B23EA"/>
    <w:rsid w:val="008B5403"/>
    <w:rsid w:val="008B70BE"/>
    <w:rsid w:val="008C331F"/>
    <w:rsid w:val="008C51F1"/>
    <w:rsid w:val="008C57B1"/>
    <w:rsid w:val="008C64E6"/>
    <w:rsid w:val="008D28A2"/>
    <w:rsid w:val="008E0FFD"/>
    <w:rsid w:val="008E22A2"/>
    <w:rsid w:val="008E24BD"/>
    <w:rsid w:val="008E352E"/>
    <w:rsid w:val="008E56BE"/>
    <w:rsid w:val="008F00A3"/>
    <w:rsid w:val="008F0D01"/>
    <w:rsid w:val="008F0F62"/>
    <w:rsid w:val="008F169F"/>
    <w:rsid w:val="008F17A6"/>
    <w:rsid w:val="008F2082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4884"/>
    <w:rsid w:val="0091509B"/>
    <w:rsid w:val="009154C0"/>
    <w:rsid w:val="00915CB3"/>
    <w:rsid w:val="00920D4B"/>
    <w:rsid w:val="00923545"/>
    <w:rsid w:val="009241F5"/>
    <w:rsid w:val="0093501D"/>
    <w:rsid w:val="009362C1"/>
    <w:rsid w:val="0094057B"/>
    <w:rsid w:val="00940C66"/>
    <w:rsid w:val="009433A6"/>
    <w:rsid w:val="009441AB"/>
    <w:rsid w:val="00945C9D"/>
    <w:rsid w:val="00946585"/>
    <w:rsid w:val="00946B7E"/>
    <w:rsid w:val="00946F52"/>
    <w:rsid w:val="0095087C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44D"/>
    <w:rsid w:val="00973F22"/>
    <w:rsid w:val="009743CA"/>
    <w:rsid w:val="009743D1"/>
    <w:rsid w:val="00975AEC"/>
    <w:rsid w:val="00975BFA"/>
    <w:rsid w:val="00976F5B"/>
    <w:rsid w:val="0098247F"/>
    <w:rsid w:val="009865D2"/>
    <w:rsid w:val="0099031F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2BD8"/>
    <w:rsid w:val="009D4190"/>
    <w:rsid w:val="009D4521"/>
    <w:rsid w:val="009D473B"/>
    <w:rsid w:val="009D5EF2"/>
    <w:rsid w:val="009D674A"/>
    <w:rsid w:val="009E054A"/>
    <w:rsid w:val="009E1AEB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F72"/>
    <w:rsid w:val="00A316F5"/>
    <w:rsid w:val="00A324F9"/>
    <w:rsid w:val="00A33461"/>
    <w:rsid w:val="00A371C2"/>
    <w:rsid w:val="00A40979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4206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72373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538D"/>
    <w:rsid w:val="00AA6064"/>
    <w:rsid w:val="00AA6375"/>
    <w:rsid w:val="00AA7AA5"/>
    <w:rsid w:val="00AB5ADC"/>
    <w:rsid w:val="00AC047F"/>
    <w:rsid w:val="00AC1B07"/>
    <w:rsid w:val="00AC6686"/>
    <w:rsid w:val="00AC66C9"/>
    <w:rsid w:val="00AC766F"/>
    <w:rsid w:val="00AD1721"/>
    <w:rsid w:val="00AD4310"/>
    <w:rsid w:val="00AD4ED5"/>
    <w:rsid w:val="00AE067C"/>
    <w:rsid w:val="00AE0A65"/>
    <w:rsid w:val="00AE0F45"/>
    <w:rsid w:val="00AE38BD"/>
    <w:rsid w:val="00AE3D43"/>
    <w:rsid w:val="00AE6BDA"/>
    <w:rsid w:val="00AE7C66"/>
    <w:rsid w:val="00AF0429"/>
    <w:rsid w:val="00AF05E7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5D8D"/>
    <w:rsid w:val="00B16667"/>
    <w:rsid w:val="00B16E52"/>
    <w:rsid w:val="00B25A65"/>
    <w:rsid w:val="00B271FC"/>
    <w:rsid w:val="00B27D7F"/>
    <w:rsid w:val="00B30163"/>
    <w:rsid w:val="00B3160B"/>
    <w:rsid w:val="00B31FE3"/>
    <w:rsid w:val="00B34756"/>
    <w:rsid w:val="00B40995"/>
    <w:rsid w:val="00B40BE8"/>
    <w:rsid w:val="00B4206D"/>
    <w:rsid w:val="00B42C3B"/>
    <w:rsid w:val="00B43037"/>
    <w:rsid w:val="00B4340B"/>
    <w:rsid w:val="00B43EDA"/>
    <w:rsid w:val="00B462F0"/>
    <w:rsid w:val="00B47987"/>
    <w:rsid w:val="00B530C0"/>
    <w:rsid w:val="00B568DD"/>
    <w:rsid w:val="00B60E5C"/>
    <w:rsid w:val="00B616A2"/>
    <w:rsid w:val="00B63145"/>
    <w:rsid w:val="00B640C6"/>
    <w:rsid w:val="00B6452E"/>
    <w:rsid w:val="00B65913"/>
    <w:rsid w:val="00B66958"/>
    <w:rsid w:val="00B7532B"/>
    <w:rsid w:val="00B802A5"/>
    <w:rsid w:val="00B831F7"/>
    <w:rsid w:val="00B8554B"/>
    <w:rsid w:val="00B872D7"/>
    <w:rsid w:val="00B92BC4"/>
    <w:rsid w:val="00B9366E"/>
    <w:rsid w:val="00B95C28"/>
    <w:rsid w:val="00B96221"/>
    <w:rsid w:val="00B97A5C"/>
    <w:rsid w:val="00BA08AB"/>
    <w:rsid w:val="00BA0955"/>
    <w:rsid w:val="00BA5B4B"/>
    <w:rsid w:val="00BB2017"/>
    <w:rsid w:val="00BB2BBF"/>
    <w:rsid w:val="00BB4810"/>
    <w:rsid w:val="00BB6FF6"/>
    <w:rsid w:val="00BB7D30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1EC3"/>
    <w:rsid w:val="00BE205E"/>
    <w:rsid w:val="00BE36A4"/>
    <w:rsid w:val="00BF1DFA"/>
    <w:rsid w:val="00BF2AFA"/>
    <w:rsid w:val="00BF6373"/>
    <w:rsid w:val="00BF63D5"/>
    <w:rsid w:val="00BF7389"/>
    <w:rsid w:val="00BF73C5"/>
    <w:rsid w:val="00C0080E"/>
    <w:rsid w:val="00C01F75"/>
    <w:rsid w:val="00C02421"/>
    <w:rsid w:val="00C02BEB"/>
    <w:rsid w:val="00C10A36"/>
    <w:rsid w:val="00C12C9D"/>
    <w:rsid w:val="00C13621"/>
    <w:rsid w:val="00C24104"/>
    <w:rsid w:val="00C24676"/>
    <w:rsid w:val="00C25A0E"/>
    <w:rsid w:val="00C26184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75F1B"/>
    <w:rsid w:val="00C804F7"/>
    <w:rsid w:val="00C84DB6"/>
    <w:rsid w:val="00C86DFE"/>
    <w:rsid w:val="00C945BF"/>
    <w:rsid w:val="00C947D4"/>
    <w:rsid w:val="00CA06D7"/>
    <w:rsid w:val="00CA0780"/>
    <w:rsid w:val="00CA0C83"/>
    <w:rsid w:val="00CA18F4"/>
    <w:rsid w:val="00CA257D"/>
    <w:rsid w:val="00CA2DA1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6D3A"/>
    <w:rsid w:val="00CF7355"/>
    <w:rsid w:val="00D00174"/>
    <w:rsid w:val="00D0243A"/>
    <w:rsid w:val="00D024AC"/>
    <w:rsid w:val="00D03751"/>
    <w:rsid w:val="00D04BC2"/>
    <w:rsid w:val="00D04FCE"/>
    <w:rsid w:val="00D05C46"/>
    <w:rsid w:val="00D07ED4"/>
    <w:rsid w:val="00D10493"/>
    <w:rsid w:val="00D11A5A"/>
    <w:rsid w:val="00D12435"/>
    <w:rsid w:val="00D17BF3"/>
    <w:rsid w:val="00D17F94"/>
    <w:rsid w:val="00D20F46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B21"/>
    <w:rsid w:val="00D44C56"/>
    <w:rsid w:val="00D46DD0"/>
    <w:rsid w:val="00D47387"/>
    <w:rsid w:val="00D47F41"/>
    <w:rsid w:val="00D50197"/>
    <w:rsid w:val="00D51424"/>
    <w:rsid w:val="00D54E11"/>
    <w:rsid w:val="00D57970"/>
    <w:rsid w:val="00D61CC7"/>
    <w:rsid w:val="00D61F3E"/>
    <w:rsid w:val="00D6533E"/>
    <w:rsid w:val="00D66EB0"/>
    <w:rsid w:val="00D701A5"/>
    <w:rsid w:val="00D709BD"/>
    <w:rsid w:val="00D709E9"/>
    <w:rsid w:val="00D71CD7"/>
    <w:rsid w:val="00D74C6A"/>
    <w:rsid w:val="00D761C6"/>
    <w:rsid w:val="00D76DB4"/>
    <w:rsid w:val="00D826F3"/>
    <w:rsid w:val="00D8292F"/>
    <w:rsid w:val="00D83457"/>
    <w:rsid w:val="00D8491E"/>
    <w:rsid w:val="00D87948"/>
    <w:rsid w:val="00D87985"/>
    <w:rsid w:val="00D900FA"/>
    <w:rsid w:val="00D924C0"/>
    <w:rsid w:val="00D93A05"/>
    <w:rsid w:val="00D95585"/>
    <w:rsid w:val="00DA4677"/>
    <w:rsid w:val="00DA5AEA"/>
    <w:rsid w:val="00DA6828"/>
    <w:rsid w:val="00DA730B"/>
    <w:rsid w:val="00DB4734"/>
    <w:rsid w:val="00DB6F29"/>
    <w:rsid w:val="00DC03C6"/>
    <w:rsid w:val="00DC2877"/>
    <w:rsid w:val="00DC2ADD"/>
    <w:rsid w:val="00DC4629"/>
    <w:rsid w:val="00DC471B"/>
    <w:rsid w:val="00DC710A"/>
    <w:rsid w:val="00DC758B"/>
    <w:rsid w:val="00DD35D2"/>
    <w:rsid w:val="00DD5315"/>
    <w:rsid w:val="00DD777C"/>
    <w:rsid w:val="00DE5F0B"/>
    <w:rsid w:val="00DE5FCD"/>
    <w:rsid w:val="00DE609A"/>
    <w:rsid w:val="00DE7226"/>
    <w:rsid w:val="00DF12F9"/>
    <w:rsid w:val="00DF1BCE"/>
    <w:rsid w:val="00DF1DC7"/>
    <w:rsid w:val="00DF2BBF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12B7"/>
    <w:rsid w:val="00E122E7"/>
    <w:rsid w:val="00E128DF"/>
    <w:rsid w:val="00E138DB"/>
    <w:rsid w:val="00E14327"/>
    <w:rsid w:val="00E1558D"/>
    <w:rsid w:val="00E15B6D"/>
    <w:rsid w:val="00E17A36"/>
    <w:rsid w:val="00E2071D"/>
    <w:rsid w:val="00E22B90"/>
    <w:rsid w:val="00E25002"/>
    <w:rsid w:val="00E27E53"/>
    <w:rsid w:val="00E27F9C"/>
    <w:rsid w:val="00E328DC"/>
    <w:rsid w:val="00E32D1F"/>
    <w:rsid w:val="00E33817"/>
    <w:rsid w:val="00E3442E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3C9"/>
    <w:rsid w:val="00E74547"/>
    <w:rsid w:val="00E74909"/>
    <w:rsid w:val="00E75EED"/>
    <w:rsid w:val="00E80231"/>
    <w:rsid w:val="00E84748"/>
    <w:rsid w:val="00E85D9D"/>
    <w:rsid w:val="00E863A6"/>
    <w:rsid w:val="00E87750"/>
    <w:rsid w:val="00E906DD"/>
    <w:rsid w:val="00E916DE"/>
    <w:rsid w:val="00E920DC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CF"/>
    <w:rsid w:val="00EC5DD7"/>
    <w:rsid w:val="00ED28A0"/>
    <w:rsid w:val="00ED6E91"/>
    <w:rsid w:val="00ED734D"/>
    <w:rsid w:val="00ED79AA"/>
    <w:rsid w:val="00EE1C79"/>
    <w:rsid w:val="00EE2B9B"/>
    <w:rsid w:val="00EE32EF"/>
    <w:rsid w:val="00EE4663"/>
    <w:rsid w:val="00EE48E2"/>
    <w:rsid w:val="00EE65DC"/>
    <w:rsid w:val="00EE78D2"/>
    <w:rsid w:val="00EF15EF"/>
    <w:rsid w:val="00EF2F5B"/>
    <w:rsid w:val="00EF3EEA"/>
    <w:rsid w:val="00EF41D7"/>
    <w:rsid w:val="00EF53FF"/>
    <w:rsid w:val="00EF64D3"/>
    <w:rsid w:val="00F03363"/>
    <w:rsid w:val="00F03C2A"/>
    <w:rsid w:val="00F054EF"/>
    <w:rsid w:val="00F06091"/>
    <w:rsid w:val="00F06B8E"/>
    <w:rsid w:val="00F108EE"/>
    <w:rsid w:val="00F11FC9"/>
    <w:rsid w:val="00F12768"/>
    <w:rsid w:val="00F173FC"/>
    <w:rsid w:val="00F176B3"/>
    <w:rsid w:val="00F2018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36E7E"/>
    <w:rsid w:val="00F41938"/>
    <w:rsid w:val="00F41AA2"/>
    <w:rsid w:val="00F422F3"/>
    <w:rsid w:val="00F43B76"/>
    <w:rsid w:val="00F45C74"/>
    <w:rsid w:val="00F4652F"/>
    <w:rsid w:val="00F4779D"/>
    <w:rsid w:val="00F503F5"/>
    <w:rsid w:val="00F522BC"/>
    <w:rsid w:val="00F53B94"/>
    <w:rsid w:val="00F5401A"/>
    <w:rsid w:val="00F56110"/>
    <w:rsid w:val="00F56BF3"/>
    <w:rsid w:val="00F619F2"/>
    <w:rsid w:val="00F630AD"/>
    <w:rsid w:val="00F64E63"/>
    <w:rsid w:val="00F66CE1"/>
    <w:rsid w:val="00F7257F"/>
    <w:rsid w:val="00F72DE1"/>
    <w:rsid w:val="00F76586"/>
    <w:rsid w:val="00F8158B"/>
    <w:rsid w:val="00F82BC9"/>
    <w:rsid w:val="00F83DFB"/>
    <w:rsid w:val="00F8597A"/>
    <w:rsid w:val="00F87A1A"/>
    <w:rsid w:val="00F931AA"/>
    <w:rsid w:val="00F9486B"/>
    <w:rsid w:val="00F96F14"/>
    <w:rsid w:val="00FA1457"/>
    <w:rsid w:val="00FA1A54"/>
    <w:rsid w:val="00FA3B73"/>
    <w:rsid w:val="00FA3CAC"/>
    <w:rsid w:val="00FA454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37F1"/>
    <w:rsid w:val="00FE52B9"/>
    <w:rsid w:val="00FF335E"/>
    <w:rsid w:val="00FF3977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41</cp:revision>
  <cp:lastPrinted>2021-10-09T23:00:00Z</cp:lastPrinted>
  <dcterms:created xsi:type="dcterms:W3CDTF">2023-10-08T16:27:00Z</dcterms:created>
  <dcterms:modified xsi:type="dcterms:W3CDTF">2023-10-08T22:16:00Z</dcterms:modified>
</cp:coreProperties>
</file>